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3A2D32" w:rsidRPr="00EA2DF1" w:rsidTr="00B57D5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2D32" w:rsidRPr="00EA2DF1" w:rsidRDefault="003A2D32" w:rsidP="00B57D5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3A2D32" w:rsidRPr="00EA2DF1" w:rsidRDefault="003A2D32" w:rsidP="00B57D5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3A2D32" w:rsidRPr="00EA2DF1" w:rsidRDefault="003A2D32" w:rsidP="00B57D5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3A2D32" w:rsidRPr="00EA2DF1" w:rsidRDefault="003A2D32" w:rsidP="00B57D5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3A2D32" w:rsidRPr="00EA2DF1" w:rsidRDefault="003A2D32" w:rsidP="00B57D5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2D32" w:rsidRPr="00EA2DF1" w:rsidRDefault="003A2D32" w:rsidP="00B57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3A2D32" w:rsidRPr="00EA2DF1" w:rsidRDefault="003A2D32" w:rsidP="00B5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2D32" w:rsidRPr="00EA2DF1" w:rsidRDefault="003A2D32" w:rsidP="00B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A2D32" w:rsidRPr="00EA2DF1" w:rsidRDefault="003A2D32" w:rsidP="00B5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2D32" w:rsidRPr="00EA2DF1" w:rsidRDefault="003A2D32" w:rsidP="00B57D55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A2D32" w:rsidRPr="00EA2DF1" w:rsidRDefault="003A2D32" w:rsidP="00B57D55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A2D32" w:rsidRPr="00EA2DF1" w:rsidRDefault="003A2D32" w:rsidP="00B57D55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2D32" w:rsidRPr="00EA2DF1" w:rsidRDefault="003A2D32" w:rsidP="00B57D55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3A2D32" w:rsidRPr="00EA2DF1" w:rsidRDefault="003A2D32" w:rsidP="00B57D55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A2D32" w:rsidRDefault="003A2D32" w:rsidP="003A2D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143"/>
        <w:gridCol w:w="3226"/>
      </w:tblGrid>
      <w:tr w:rsidR="003A2D32" w:rsidRPr="00295417" w:rsidTr="003A2D32">
        <w:trPr>
          <w:jc w:val="center"/>
        </w:trPr>
        <w:tc>
          <w:tcPr>
            <w:tcW w:w="332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143" w:type="dxa"/>
          </w:tcPr>
          <w:p w:rsidR="003A2D32" w:rsidRPr="00295417" w:rsidRDefault="003A2D32" w:rsidP="00B5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3A2D32" w:rsidRPr="00295417" w:rsidTr="003A2D32">
        <w:trPr>
          <w:jc w:val="center"/>
        </w:trPr>
        <w:tc>
          <w:tcPr>
            <w:tcW w:w="3323" w:type="dxa"/>
          </w:tcPr>
          <w:p w:rsidR="003A2D32" w:rsidRPr="00295417" w:rsidRDefault="003A2D32" w:rsidP="00B5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3A2D32" w:rsidRPr="00295417" w:rsidRDefault="003A2D32" w:rsidP="00B57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D32" w:rsidRPr="00295417" w:rsidTr="003A2D32">
        <w:trPr>
          <w:jc w:val="center"/>
        </w:trPr>
        <w:tc>
          <w:tcPr>
            <w:tcW w:w="332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ноябрь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</w:t>
            </w:r>
            <w:proofErr w:type="spellStart"/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143" w:type="dxa"/>
          </w:tcPr>
          <w:p w:rsidR="003A2D32" w:rsidRPr="00295417" w:rsidRDefault="003A2D32" w:rsidP="003A2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3226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ноября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2019 г.</w:t>
            </w:r>
          </w:p>
        </w:tc>
      </w:tr>
      <w:tr w:rsidR="003A2D32" w:rsidRPr="00295417" w:rsidTr="003A2D32">
        <w:trPr>
          <w:jc w:val="center"/>
        </w:trPr>
        <w:tc>
          <w:tcPr>
            <w:tcW w:w="332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2D32" w:rsidRPr="00295417" w:rsidTr="003A2D32">
        <w:trPr>
          <w:jc w:val="center"/>
        </w:trPr>
        <w:tc>
          <w:tcPr>
            <w:tcW w:w="332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3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26" w:type="dxa"/>
          </w:tcPr>
          <w:p w:rsidR="003A2D32" w:rsidRPr="00295417" w:rsidRDefault="003A2D32" w:rsidP="00B57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2173C" w:rsidRDefault="00BB65C9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B6461">
        <w:rPr>
          <w:rFonts w:ascii="Times New Roman" w:hAnsi="Times New Roman" w:cs="Times New Roman"/>
          <w:b/>
          <w:sz w:val="28"/>
          <w:szCs w:val="28"/>
        </w:rPr>
        <w:t>О</w:t>
      </w:r>
      <w:r w:rsidR="00DB6461" w:rsidRPr="00DB6461">
        <w:rPr>
          <w:rFonts w:ascii="Times New Roman" w:hAnsi="Times New Roman" w:cs="Times New Roman"/>
          <w:b/>
          <w:sz w:val="28"/>
          <w:szCs w:val="28"/>
        </w:rPr>
        <w:t xml:space="preserve">б  утверждения 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Порядка</w:t>
      </w:r>
      <w:r w:rsidR="00B2173C">
        <w:rPr>
          <w:rFonts w:ascii="Times New Roman" w:hAnsi="Times New Roman" w:cs="Times New Roman"/>
          <w:b/>
          <w:noProof/>
          <w:sz w:val="28"/>
          <w:szCs w:val="28"/>
        </w:rPr>
        <w:t xml:space="preserve"> получения </w:t>
      </w:r>
    </w:p>
    <w:p w:rsidR="00B2173C" w:rsidRDefault="00B2173C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муниципальными служащими,замещающими</w:t>
      </w:r>
    </w:p>
    <w:p w:rsidR="00B2173C" w:rsidRDefault="00B2173C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должности муниципальной службы</w:t>
      </w:r>
    </w:p>
    <w:p w:rsidR="00AC780E" w:rsidRDefault="00B2173C" w:rsidP="00AC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в 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Админ</w:t>
      </w:r>
      <w:r w:rsidR="00085A66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страции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C780E" w:rsidRPr="00AC780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2173C" w:rsidRDefault="00AC780E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C780E">
        <w:rPr>
          <w:rFonts w:ascii="Times New Roman" w:hAnsi="Times New Roman" w:cs="Times New Roman"/>
          <w:b/>
          <w:sz w:val="28"/>
          <w:szCs w:val="28"/>
        </w:rPr>
        <w:t xml:space="preserve">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</w:t>
      </w:r>
    </w:p>
    <w:p w:rsidR="00B2173C" w:rsidRDefault="00085A66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Белебеевский район Республики Башкорто</w:t>
      </w:r>
      <w:r w:rsidR="00B2173C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>тан</w:t>
      </w:r>
      <w:r w:rsidR="00B2173C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</w:p>
    <w:p w:rsidR="00B2173C" w:rsidRDefault="00B2173C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разрешения на участие </w:t>
      </w:r>
      <w:r w:rsidR="00DB6461" w:rsidRPr="00DB6461">
        <w:rPr>
          <w:rFonts w:ascii="Times New Roman" w:hAnsi="Times New Roman" w:cs="Times New Roman"/>
          <w:b/>
          <w:noProof/>
          <w:sz w:val="28"/>
          <w:szCs w:val="28"/>
        </w:rPr>
        <w:t xml:space="preserve"> на безвозмездной основе</w:t>
      </w:r>
    </w:p>
    <w:p w:rsidR="00DB6461" w:rsidRPr="00B2173C" w:rsidRDefault="00DB6461" w:rsidP="00AC78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2173C">
        <w:rPr>
          <w:rFonts w:ascii="Times New Roman" w:hAnsi="Times New Roman" w:cs="Times New Roman"/>
          <w:b/>
          <w:noProof/>
          <w:sz w:val="28"/>
          <w:szCs w:val="28"/>
        </w:rPr>
        <w:t xml:space="preserve">в управлении некоммерческими организациями </w:t>
      </w:r>
    </w:p>
    <w:p w:rsidR="00DB6461" w:rsidRDefault="00DB6461" w:rsidP="00DB6461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</w:p>
    <w:p w:rsidR="00BB65C9" w:rsidRPr="00DB6461" w:rsidRDefault="00BB65C9" w:rsidP="00DB64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5A66" w:rsidRDefault="00BB65C9" w:rsidP="00085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85A66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085A6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085A66">
        <w:rPr>
          <w:rFonts w:ascii="Times New Roman" w:hAnsi="Times New Roman" w:cs="Times New Roman"/>
          <w:sz w:val="28"/>
          <w:szCs w:val="28"/>
        </w:rPr>
        <w:t>го закона от 2 марта 2007 года №25-ФЗ «</w:t>
      </w:r>
      <w:r w:rsidRPr="00085A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85A66">
        <w:rPr>
          <w:rFonts w:ascii="Times New Roman" w:hAnsi="Times New Roman" w:cs="Times New Roman"/>
          <w:sz w:val="28"/>
          <w:szCs w:val="28"/>
        </w:rPr>
        <w:t>»</w:t>
      </w:r>
      <w:r w:rsidRPr="0008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66" w:rsidRDefault="00085A66" w:rsidP="00085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85A66" w:rsidRPr="00085A66" w:rsidRDefault="00085A66" w:rsidP="00085A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85A6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85A66" w:rsidRDefault="00085A66" w:rsidP="00085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3C" w:rsidRPr="00B2173C" w:rsidRDefault="00BB65C9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5A66">
        <w:rPr>
          <w:rFonts w:ascii="Times New Roman" w:hAnsi="Times New Roman" w:cs="Times New Roman"/>
          <w:sz w:val="28"/>
          <w:szCs w:val="28"/>
        </w:rPr>
        <w:t>1.</w:t>
      </w:r>
      <w:r w:rsidR="005E725A">
        <w:rPr>
          <w:rFonts w:ascii="Times New Roman" w:hAnsi="Times New Roman" w:cs="Times New Roman"/>
          <w:sz w:val="28"/>
          <w:szCs w:val="28"/>
        </w:rPr>
        <w:t> </w:t>
      </w:r>
      <w:r w:rsidRPr="00085A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173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085A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5A66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получения муниципальными служащими,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замещающими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в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780E">
        <w:rPr>
          <w:rFonts w:ascii="Times New Roman" w:hAnsi="Times New Roman" w:cs="Times New Roman"/>
          <w:sz w:val="28"/>
          <w:szCs w:val="28"/>
        </w:rPr>
        <w:t xml:space="preserve">сельского поселения Максим-Горьковский сельсовет </w:t>
      </w:r>
      <w:r w:rsidR="00B2173C" w:rsidRPr="00B217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Башкортостан, разрешения на участие  на безвозмездной основе</w:t>
      </w:r>
      <w:r w:rsidR="00B2173C">
        <w:rPr>
          <w:rFonts w:ascii="Times New Roman" w:hAnsi="Times New Roman" w:cs="Times New Roman"/>
          <w:sz w:val="28"/>
          <w:szCs w:val="28"/>
        </w:rPr>
        <w:t xml:space="preserve"> </w:t>
      </w:r>
      <w:r w:rsidR="00B2173C" w:rsidRPr="00B2173C">
        <w:rPr>
          <w:rFonts w:ascii="Times New Roman" w:hAnsi="Times New Roman" w:cs="Times New Roman"/>
          <w:sz w:val="28"/>
          <w:szCs w:val="28"/>
        </w:rPr>
        <w:t>в управлении</w:t>
      </w:r>
      <w:r w:rsidR="00B2173C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организациями.</w:t>
      </w:r>
    </w:p>
    <w:p w:rsidR="00BB65C9" w:rsidRDefault="00AC780E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3AD3">
        <w:rPr>
          <w:rFonts w:ascii="Times New Roman" w:hAnsi="Times New Roman" w:cs="Times New Roman"/>
          <w:sz w:val="28"/>
          <w:szCs w:val="28"/>
        </w:rPr>
        <w:t>.</w:t>
      </w:r>
      <w:r w:rsidR="005E725A">
        <w:rPr>
          <w:rFonts w:ascii="Times New Roman" w:hAnsi="Times New Roman" w:cs="Times New Roman"/>
          <w:sz w:val="28"/>
          <w:szCs w:val="28"/>
        </w:rPr>
        <w:t> </w:t>
      </w:r>
      <w:r w:rsidR="006B3AD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B65C9" w:rsidRPr="00DB64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Максим-Горьковский сельсовет</w:t>
      </w:r>
      <w:r w:rsidR="00BB65C9" w:rsidRPr="00DB6461">
        <w:rPr>
          <w:rFonts w:ascii="Times New Roman" w:hAnsi="Times New Roman" w:cs="Times New Roman"/>
          <w:sz w:val="28"/>
          <w:szCs w:val="28"/>
        </w:rPr>
        <w:t xml:space="preserve"> </w:t>
      </w:r>
      <w:r w:rsidR="006B3AD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BB65C9" w:rsidRPr="00DB6461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B3AD3">
        <w:rPr>
          <w:rFonts w:ascii="Times New Roman" w:hAnsi="Times New Roman" w:cs="Times New Roman"/>
          <w:sz w:val="28"/>
          <w:szCs w:val="28"/>
        </w:rPr>
        <w:t>2</w:t>
      </w:r>
      <w:r w:rsidR="003A2D32">
        <w:rPr>
          <w:rFonts w:ascii="Times New Roman" w:hAnsi="Times New Roman" w:cs="Times New Roman"/>
          <w:sz w:val="28"/>
          <w:szCs w:val="28"/>
        </w:rPr>
        <w:t>5</w:t>
      </w:r>
      <w:r w:rsidR="006B3AD3">
        <w:rPr>
          <w:rFonts w:ascii="Times New Roman" w:hAnsi="Times New Roman" w:cs="Times New Roman"/>
          <w:sz w:val="28"/>
          <w:szCs w:val="28"/>
        </w:rPr>
        <w:t xml:space="preserve"> мая 2018 года №</w:t>
      </w:r>
      <w:r w:rsidR="003A2D32">
        <w:rPr>
          <w:rFonts w:ascii="Times New Roman" w:hAnsi="Times New Roman" w:cs="Times New Roman"/>
          <w:sz w:val="28"/>
          <w:szCs w:val="28"/>
        </w:rPr>
        <w:t xml:space="preserve"> 33</w:t>
      </w:r>
      <w:r w:rsidR="006B3AD3">
        <w:rPr>
          <w:rFonts w:ascii="Times New Roman" w:hAnsi="Times New Roman" w:cs="Times New Roman"/>
          <w:sz w:val="28"/>
          <w:szCs w:val="28"/>
        </w:rPr>
        <w:t xml:space="preserve"> «</w:t>
      </w:r>
      <w:r w:rsidR="00BB65C9" w:rsidRPr="00DB646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B3AD3" w:rsidRPr="00A85923">
        <w:rPr>
          <w:rFonts w:ascii="Times New Roman" w:hAnsi="Times New Roman" w:cs="Times New Roman"/>
          <w:noProof/>
          <w:sz w:val="28"/>
          <w:szCs w:val="28"/>
        </w:rPr>
        <w:t>получения муниципальными служащими, замещающими должности муниципальной службы в Администрации муниципального района Белебеевский район Республики Башкортсотан, разрешения на участие на безвозмездной основе в управлениии некоммерческими организациями</w:t>
      </w:r>
      <w:r w:rsidR="006B3AD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BB65C9" w:rsidRPr="00DB646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B65C9" w:rsidRPr="00DB6461" w:rsidRDefault="00AC780E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5C9" w:rsidRPr="00DB6461">
        <w:rPr>
          <w:rFonts w:ascii="Times New Roman" w:hAnsi="Times New Roman" w:cs="Times New Roman"/>
          <w:sz w:val="28"/>
          <w:szCs w:val="28"/>
        </w:rPr>
        <w:t>.</w:t>
      </w:r>
      <w:r w:rsidR="005E72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C37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37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B3AD3" w:rsidRDefault="006B3AD3" w:rsidP="003A2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80E" w:rsidRDefault="00AC780E" w:rsidP="003A2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D32" w:rsidRPr="00DB6461" w:rsidRDefault="003A2D32" w:rsidP="003A2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E7B" w:rsidRDefault="00BB65C9" w:rsidP="003A2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>Глава</w:t>
      </w:r>
      <w:r w:rsidR="006B3AD3">
        <w:rPr>
          <w:rFonts w:ascii="Times New Roman" w:hAnsi="Times New Roman" w:cs="Times New Roman"/>
          <w:sz w:val="28"/>
          <w:szCs w:val="28"/>
        </w:rPr>
        <w:t xml:space="preserve"> </w:t>
      </w:r>
      <w:r w:rsidRPr="00DB6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ab/>
      </w:r>
      <w:r w:rsidR="006B3AD3">
        <w:rPr>
          <w:rFonts w:ascii="Times New Roman" w:hAnsi="Times New Roman" w:cs="Times New Roman"/>
          <w:sz w:val="28"/>
          <w:szCs w:val="28"/>
        </w:rPr>
        <w:tab/>
      </w:r>
      <w:r w:rsidR="003A2D32">
        <w:rPr>
          <w:rFonts w:ascii="Times New Roman" w:hAnsi="Times New Roman" w:cs="Times New Roman"/>
          <w:sz w:val="28"/>
          <w:szCs w:val="28"/>
        </w:rPr>
        <w:t>Н.К. Красильникова</w:t>
      </w:r>
    </w:p>
    <w:p w:rsidR="00AC780E" w:rsidRDefault="00AC780E" w:rsidP="006B3AD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C780E" w:rsidRDefault="00AC780E" w:rsidP="006B3AD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C780E" w:rsidRDefault="00AC780E" w:rsidP="00AC780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B65C9" w:rsidRPr="00AC780E" w:rsidRDefault="00BB65C9" w:rsidP="006B3AD3">
      <w:pPr>
        <w:pStyle w:val="ConsPlusNormal"/>
        <w:ind w:left="4956" w:firstLine="708"/>
        <w:outlineLvl w:val="0"/>
        <w:rPr>
          <w:rFonts w:ascii="Times New Roman" w:hAnsi="Times New Roman" w:cs="Times New Roman"/>
          <w:szCs w:val="22"/>
        </w:rPr>
      </w:pPr>
      <w:r w:rsidRPr="00AC780E">
        <w:rPr>
          <w:rFonts w:ascii="Times New Roman" w:hAnsi="Times New Roman" w:cs="Times New Roman"/>
          <w:szCs w:val="22"/>
        </w:rPr>
        <w:lastRenderedPageBreak/>
        <w:t>У</w:t>
      </w:r>
      <w:r w:rsidR="006B3AD3" w:rsidRPr="00AC780E">
        <w:rPr>
          <w:rFonts w:ascii="Times New Roman" w:hAnsi="Times New Roman" w:cs="Times New Roman"/>
          <w:szCs w:val="22"/>
        </w:rPr>
        <w:t>ТВЕРЖДЕН</w:t>
      </w:r>
    </w:p>
    <w:p w:rsidR="00BB65C9" w:rsidRPr="00AC780E" w:rsidRDefault="006B3AD3" w:rsidP="006B3AD3">
      <w:pPr>
        <w:pStyle w:val="ConsPlusNormal"/>
        <w:ind w:left="4956" w:firstLine="708"/>
        <w:rPr>
          <w:rFonts w:ascii="Times New Roman" w:hAnsi="Times New Roman" w:cs="Times New Roman"/>
          <w:szCs w:val="22"/>
        </w:rPr>
      </w:pPr>
      <w:r w:rsidRPr="00AC780E">
        <w:rPr>
          <w:rFonts w:ascii="Times New Roman" w:hAnsi="Times New Roman" w:cs="Times New Roman"/>
          <w:szCs w:val="22"/>
        </w:rPr>
        <w:t>п</w:t>
      </w:r>
      <w:r w:rsidR="00BB65C9" w:rsidRPr="00AC780E">
        <w:rPr>
          <w:rFonts w:ascii="Times New Roman" w:hAnsi="Times New Roman" w:cs="Times New Roman"/>
          <w:szCs w:val="22"/>
        </w:rPr>
        <w:t>остановлением Администрации</w:t>
      </w:r>
    </w:p>
    <w:p w:rsidR="006B3AD3" w:rsidRPr="00AC780E" w:rsidRDefault="006B3AD3" w:rsidP="006B3AD3">
      <w:pPr>
        <w:pStyle w:val="ConsPlusNormal"/>
        <w:ind w:left="4956" w:firstLine="708"/>
        <w:rPr>
          <w:rFonts w:ascii="Times New Roman" w:hAnsi="Times New Roman" w:cs="Times New Roman"/>
          <w:noProof/>
          <w:szCs w:val="22"/>
        </w:rPr>
      </w:pPr>
      <w:r w:rsidRPr="00AC780E">
        <w:rPr>
          <w:rFonts w:ascii="Times New Roman" w:hAnsi="Times New Roman" w:cs="Times New Roman"/>
          <w:noProof/>
          <w:szCs w:val="22"/>
        </w:rPr>
        <w:t xml:space="preserve">муниципального района </w:t>
      </w:r>
    </w:p>
    <w:p w:rsidR="00BB65C9" w:rsidRPr="00AC780E" w:rsidRDefault="006B3AD3" w:rsidP="006B3AD3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AC780E">
        <w:rPr>
          <w:rFonts w:ascii="Times New Roman" w:hAnsi="Times New Roman" w:cs="Times New Roman"/>
          <w:noProof/>
          <w:szCs w:val="22"/>
        </w:rPr>
        <w:t>Белебеевский район Республики Башкортсотан</w:t>
      </w:r>
      <w:r w:rsidRPr="00AC780E">
        <w:rPr>
          <w:rFonts w:ascii="Times New Roman" w:hAnsi="Times New Roman" w:cs="Times New Roman"/>
          <w:szCs w:val="22"/>
        </w:rPr>
        <w:t xml:space="preserve"> </w:t>
      </w:r>
    </w:p>
    <w:p w:rsidR="00BB65C9" w:rsidRPr="00AC780E" w:rsidRDefault="00BB65C9" w:rsidP="006B3AD3">
      <w:pPr>
        <w:pStyle w:val="ConsPlusNormal"/>
        <w:ind w:left="4956" w:firstLine="708"/>
        <w:rPr>
          <w:rFonts w:ascii="Times New Roman" w:hAnsi="Times New Roman" w:cs="Times New Roman"/>
          <w:szCs w:val="22"/>
        </w:rPr>
      </w:pPr>
      <w:r w:rsidRPr="00AC780E">
        <w:rPr>
          <w:rFonts w:ascii="Times New Roman" w:hAnsi="Times New Roman" w:cs="Times New Roman"/>
          <w:szCs w:val="22"/>
        </w:rPr>
        <w:t xml:space="preserve">от </w:t>
      </w:r>
      <w:r w:rsidR="006B3AD3" w:rsidRPr="00AC780E">
        <w:rPr>
          <w:rFonts w:ascii="Times New Roman" w:hAnsi="Times New Roman" w:cs="Times New Roman"/>
          <w:szCs w:val="22"/>
        </w:rPr>
        <w:t>«</w:t>
      </w:r>
      <w:r w:rsidR="003A2D32" w:rsidRPr="00AC780E">
        <w:rPr>
          <w:rFonts w:ascii="Times New Roman" w:hAnsi="Times New Roman" w:cs="Times New Roman"/>
          <w:szCs w:val="22"/>
        </w:rPr>
        <w:t>11</w:t>
      </w:r>
      <w:r w:rsidR="006B3AD3" w:rsidRPr="00AC780E">
        <w:rPr>
          <w:rFonts w:ascii="Times New Roman" w:hAnsi="Times New Roman" w:cs="Times New Roman"/>
          <w:szCs w:val="22"/>
        </w:rPr>
        <w:t>» ноября</w:t>
      </w:r>
      <w:r w:rsidRPr="00AC780E">
        <w:rPr>
          <w:rFonts w:ascii="Times New Roman" w:hAnsi="Times New Roman" w:cs="Times New Roman"/>
          <w:szCs w:val="22"/>
        </w:rPr>
        <w:t xml:space="preserve"> 2019 г.</w:t>
      </w:r>
      <w:r w:rsidR="006B3AD3" w:rsidRPr="00AC780E">
        <w:rPr>
          <w:rFonts w:ascii="Times New Roman" w:hAnsi="Times New Roman" w:cs="Times New Roman"/>
          <w:szCs w:val="22"/>
        </w:rPr>
        <w:t xml:space="preserve"> №</w:t>
      </w:r>
      <w:r w:rsidR="003A2D32" w:rsidRPr="00AC780E">
        <w:rPr>
          <w:rFonts w:ascii="Times New Roman" w:hAnsi="Times New Roman" w:cs="Times New Roman"/>
          <w:szCs w:val="22"/>
        </w:rPr>
        <w:t xml:space="preserve"> 82</w:t>
      </w:r>
    </w:p>
    <w:p w:rsidR="006B3AD3" w:rsidRPr="00DB6461" w:rsidRDefault="006B3AD3" w:rsidP="006B3AD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E725A" w:rsidRDefault="005E725A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</w:p>
    <w:p w:rsidR="00B2173C" w:rsidRPr="00AC780E" w:rsidRDefault="00084CBB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34" w:history="1">
        <w:r w:rsidR="00B2173C" w:rsidRPr="00AC780E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="00B2173C" w:rsidRPr="00AC78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173C" w:rsidRPr="00AC780E" w:rsidRDefault="00B2173C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80E">
        <w:rPr>
          <w:rFonts w:ascii="Times New Roman" w:hAnsi="Times New Roman" w:cs="Times New Roman"/>
          <w:b/>
          <w:sz w:val="26"/>
          <w:szCs w:val="26"/>
        </w:rPr>
        <w:t xml:space="preserve">получения муниципальными служащими, замещающими должности муниципальной службы в Администрации </w:t>
      </w:r>
      <w:r w:rsidR="00AC780E" w:rsidRPr="00AC780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Максим-Горьковский сельсовет </w:t>
      </w:r>
      <w:r w:rsidRPr="00AC780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Белебеевский район Республики Башкортостан, разрешения на участие </w:t>
      </w:r>
    </w:p>
    <w:p w:rsidR="00B2173C" w:rsidRPr="00AC780E" w:rsidRDefault="00B2173C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80E">
        <w:rPr>
          <w:rFonts w:ascii="Times New Roman" w:hAnsi="Times New Roman" w:cs="Times New Roman"/>
          <w:b/>
          <w:sz w:val="26"/>
          <w:szCs w:val="26"/>
        </w:rPr>
        <w:t>на безвозмездной основе в управлении некоммерческими организациями</w:t>
      </w:r>
    </w:p>
    <w:p w:rsidR="006B3AD3" w:rsidRPr="00AC780E" w:rsidRDefault="006B3AD3" w:rsidP="006B3A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25A" w:rsidRPr="00AC780E" w:rsidRDefault="00BB65C9" w:rsidP="005E725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C780E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B2173C" w:rsidRPr="00AC780E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</w:t>
      </w:r>
      <w:hyperlink r:id="rId8" w:history="1">
        <w:r w:rsidR="00B2173C" w:rsidRPr="00AC780E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="00B2173C" w:rsidRPr="00AC780E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№25-ФЗ «О муниципальной службе в Российской Федерации» и </w:t>
      </w:r>
      <w:r w:rsidRPr="00AC780E">
        <w:rPr>
          <w:rFonts w:ascii="Times New Roman" w:hAnsi="Times New Roman" w:cs="Times New Roman"/>
          <w:sz w:val="26"/>
          <w:szCs w:val="26"/>
        </w:rPr>
        <w:t xml:space="preserve">устанавливает процедуру </w:t>
      </w:r>
      <w:r w:rsidR="00B2173C" w:rsidRPr="00AC780E">
        <w:rPr>
          <w:rFonts w:ascii="Times New Roman" w:hAnsi="Times New Roman" w:cs="Times New Roman"/>
          <w:sz w:val="26"/>
          <w:szCs w:val="26"/>
        </w:rPr>
        <w:t>получения муниципальными служащими</w:t>
      </w:r>
      <w:r w:rsidRPr="00AC78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C780E" w:rsidRPr="00AC780E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</w:t>
      </w:r>
      <w:r w:rsidR="006B3AD3" w:rsidRPr="00AC780E">
        <w:rPr>
          <w:rFonts w:ascii="Times New Roman" w:hAnsi="Times New Roman" w:cs="Times New Roman"/>
          <w:sz w:val="26"/>
          <w:szCs w:val="26"/>
        </w:rPr>
        <w:t>муниципального района Белебеевский район Республики Башкортостан</w:t>
      </w:r>
      <w:r w:rsidR="00B2173C" w:rsidRPr="00AC780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служащий), разрешения на участие на</w:t>
      </w:r>
      <w:r w:rsidRPr="00AC780E">
        <w:rPr>
          <w:rFonts w:ascii="Times New Roman" w:hAnsi="Times New Roman" w:cs="Times New Roman"/>
          <w:sz w:val="26"/>
          <w:szCs w:val="26"/>
        </w:rPr>
        <w:t xml:space="preserve"> безвозмездной основе</w:t>
      </w:r>
      <w:r w:rsidR="00FA1779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качестве единоличного исполнительного органа или вхождения в</w:t>
      </w:r>
      <w:proofErr w:type="gramEnd"/>
      <w:r w:rsidR="00FA1779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A1779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их коллегиальных органов управления (общественные организации, жилищные, жилищно-строительные, гаражные кооперативы, товарищества собственников недвижимости</w:t>
      </w:r>
      <w:r w:rsidR="00381E36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кроме политической партии и органа профессионального союза, </w:t>
      </w:r>
      <w:r w:rsidR="005E725A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="00381E36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</w:t>
      </w:r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 разрешения </w:t>
      </w:r>
      <w:r w:rsidR="00025A68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Главы Администрации</w:t>
      </w:r>
      <w:r w:rsidR="00AC780E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AC780E" w:rsidRPr="00AC780E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</w:t>
      </w:r>
      <w:r w:rsidR="00025A68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муниципального района Белебеевский район Республики Башкортостан</w:t>
      </w:r>
      <w:r w:rsidR="00FA1779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</w:t>
      </w:r>
      <w:r w:rsidR="00025A68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далее - Глава Администрации)</w:t>
      </w:r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00796C" w:rsidRPr="00AC780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которое получено в порядке</w:t>
      </w:r>
      <w:proofErr w:type="gramEnd"/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proofErr w:type="gramStart"/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установленном</w:t>
      </w:r>
      <w:proofErr w:type="gramEnd"/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025A68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настоящим постановлением.</w:t>
      </w:r>
      <w:r w:rsidR="0000796C" w:rsidRPr="00AC780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255A4F" w:rsidRPr="00AC780E" w:rsidRDefault="00A06FA3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Участие муниципального служащего в управлении </w:t>
      </w:r>
      <w:r w:rsidR="00FA1779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255A4F" w:rsidRPr="00AC780E" w:rsidRDefault="00084CBB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="00A06FA3" w:rsidRPr="00AC780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Заявление</w:t>
        </w:r>
      </w:hyperlink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 № 1 к настоящему Порядку</w:t>
      </w:r>
      <w:r w:rsidR="009D6C3A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55A4F" w:rsidRPr="00AC780E" w:rsidRDefault="009D6C3A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Указанное заявление направляется в Комиссию по соблюдению требований к служебному поведению муниципальных служащих Администрации </w:t>
      </w:r>
      <w:r w:rsidR="00AC780E" w:rsidRPr="00AC780E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</w:t>
      </w:r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Белебеевский район Республики Башкортостан и урегулированию конфликта интересов (далее - Комиссия). К заявлению  муниципальный служащий прилагает копию устава некоммерческой организации.</w:t>
      </w:r>
    </w:p>
    <w:p w:rsidR="00255A4F" w:rsidRPr="00AC780E" w:rsidRDefault="009D6C3A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 осуществляет регистрацию поступившего заявления в день</w:t>
      </w:r>
      <w:r w:rsidR="00523BB1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 поступления в журнале </w:t>
      </w:r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регистрации заявлений муниципальных служащих о разрешении </w:t>
      </w:r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журнал регистрации), который ведется по форме согласно приложению </w:t>
      </w:r>
      <w:r w:rsidR="00AA77BE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A06FA3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 к настоящему Порядку</w:t>
      </w:r>
      <w:r w:rsidR="00AA77BE"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255A4F" w:rsidRPr="00AC780E" w:rsidRDefault="00523BB1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780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255A4F" w:rsidRPr="00AC780E" w:rsidRDefault="00523BB1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2"/>
          <w:rFonts w:eastAsiaTheme="minorHAnsi"/>
          <w:shd w:val="clear" w:color="auto" w:fill="auto"/>
          <w:lang w:eastAsia="en-US"/>
        </w:rPr>
      </w:pPr>
      <w:r w:rsidRPr="00AC780E">
        <w:rPr>
          <w:rStyle w:val="2"/>
          <w:color w:val="000000"/>
        </w:rPr>
        <w:t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заявления передаются на р</w:t>
      </w:r>
      <w:r w:rsidR="00025A68" w:rsidRPr="00AC780E">
        <w:rPr>
          <w:rStyle w:val="2"/>
          <w:color w:val="000000"/>
        </w:rPr>
        <w:t>ассмотрение Главе Администрации</w:t>
      </w:r>
      <w:r w:rsidRPr="00AC780E">
        <w:rPr>
          <w:rStyle w:val="2"/>
          <w:color w:val="000000"/>
        </w:rPr>
        <w:t>. В случае направления запросов срок предварительного рассмотрения заявления может быть продлен по решению Главы Администрации до 45 календарных дней.</w:t>
      </w:r>
    </w:p>
    <w:p w:rsidR="00255A4F" w:rsidRPr="00AC780E" w:rsidRDefault="009F3416" w:rsidP="00255A4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2"/>
          <w:rFonts w:eastAsiaTheme="minorHAnsi"/>
          <w:shd w:val="clear" w:color="auto" w:fill="auto"/>
          <w:lang w:eastAsia="en-US"/>
        </w:rPr>
      </w:pPr>
      <w:proofErr w:type="gramStart"/>
      <w:r w:rsidRPr="00AC780E">
        <w:rPr>
          <w:rStyle w:val="2"/>
          <w:color w:val="000000"/>
        </w:rPr>
        <w:t>Г</w:t>
      </w:r>
      <w:r w:rsidR="00523BB1" w:rsidRPr="00AC780E">
        <w:rPr>
          <w:rStyle w:val="2"/>
          <w:color w:val="000000"/>
        </w:rPr>
        <w:t xml:space="preserve">лава Администрации в течение пяти рабочих дней со дня поступления </w:t>
      </w:r>
      <w:r w:rsidR="00054E5C" w:rsidRPr="00AC780E">
        <w:rPr>
          <w:rStyle w:val="2"/>
          <w:color w:val="000000"/>
        </w:rPr>
        <w:t xml:space="preserve">                  </w:t>
      </w:r>
      <w:r w:rsidR="00523BB1" w:rsidRPr="00AC780E">
        <w:rPr>
          <w:rStyle w:val="2"/>
          <w:color w:val="000000"/>
        </w:rPr>
        <w:t>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  <w:proofErr w:type="gramEnd"/>
    </w:p>
    <w:p w:rsidR="00523BB1" w:rsidRPr="00AC780E" w:rsidRDefault="00255A4F" w:rsidP="00054E5C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780E">
        <w:rPr>
          <w:rStyle w:val="2"/>
          <w:color w:val="000000"/>
        </w:rPr>
        <w:t>8.1.</w:t>
      </w:r>
      <w:r w:rsidR="00054E5C" w:rsidRPr="00AC780E">
        <w:rPr>
          <w:rStyle w:val="2"/>
          <w:color w:val="000000"/>
        </w:rPr>
        <w:t>р</w:t>
      </w:r>
      <w:r w:rsidR="00523BB1" w:rsidRPr="00AC780E">
        <w:rPr>
          <w:rStyle w:val="2"/>
          <w:color w:val="000000"/>
        </w:rPr>
        <w:t>азрешить муниципальному служащему участие в управлении некоммерческой организацией;</w:t>
      </w:r>
    </w:p>
    <w:p w:rsidR="00523BB1" w:rsidRPr="00AC780E" w:rsidRDefault="001B33F5" w:rsidP="009F3416">
      <w:pPr>
        <w:pStyle w:val="20"/>
        <w:shd w:val="clear" w:color="auto" w:fill="auto"/>
        <w:tabs>
          <w:tab w:val="left" w:pos="1425"/>
        </w:tabs>
        <w:ind w:firstLine="426"/>
      </w:pPr>
      <w:r w:rsidRPr="00AC780E">
        <w:rPr>
          <w:rStyle w:val="2"/>
          <w:color w:val="000000"/>
        </w:rPr>
        <w:t>8.2.</w:t>
      </w:r>
      <w:r w:rsidR="00054E5C" w:rsidRPr="00AC780E">
        <w:rPr>
          <w:rStyle w:val="2"/>
          <w:color w:val="000000"/>
        </w:rPr>
        <w:t>о</w:t>
      </w:r>
      <w:r w:rsidR="00523BB1" w:rsidRPr="00AC780E">
        <w:rPr>
          <w:rStyle w:val="2"/>
          <w:color w:val="000000"/>
        </w:rPr>
        <w:t>тказать муниципальному служащему в участии в управлении некоммерческой организацией.</w:t>
      </w:r>
    </w:p>
    <w:p w:rsidR="00255A4F" w:rsidRPr="00AC780E" w:rsidRDefault="00523BB1" w:rsidP="00255A4F">
      <w:pPr>
        <w:pStyle w:val="20"/>
        <w:shd w:val="clear" w:color="auto" w:fill="auto"/>
        <w:ind w:firstLine="426"/>
      </w:pPr>
      <w:r w:rsidRPr="00AC780E">
        <w:rPr>
          <w:rStyle w:val="2"/>
          <w:color w:val="000000"/>
        </w:rPr>
        <w:t>Решение Главы Администрации принимается путем наложения на заявлении резолюции «разрешить» или «отказать».</w:t>
      </w:r>
    </w:p>
    <w:p w:rsidR="00054E5C" w:rsidRPr="00AC780E" w:rsidRDefault="009F3416" w:rsidP="00054E5C">
      <w:pPr>
        <w:pStyle w:val="20"/>
        <w:numPr>
          <w:ilvl w:val="0"/>
          <w:numId w:val="6"/>
        </w:numPr>
        <w:shd w:val="clear" w:color="auto" w:fill="auto"/>
        <w:ind w:left="0" w:firstLine="426"/>
      </w:pPr>
      <w:r w:rsidRPr="00AC780E">
        <w:rPr>
          <w:rStyle w:val="2"/>
          <w:color w:val="000000"/>
        </w:rPr>
        <w:t>К</w:t>
      </w:r>
      <w:r w:rsidR="00523BB1" w:rsidRPr="00AC780E">
        <w:rPr>
          <w:rStyle w:val="2"/>
          <w:color w:val="000000"/>
        </w:rPr>
        <w:t>омиссия в течение трех рабочих дней со дня принятия решения Главой Администрации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523BB1" w:rsidRPr="00AC780E" w:rsidRDefault="00054E5C" w:rsidP="00054E5C">
      <w:pPr>
        <w:pStyle w:val="20"/>
        <w:shd w:val="clear" w:color="auto" w:fill="auto"/>
        <w:tabs>
          <w:tab w:val="left" w:pos="426"/>
        </w:tabs>
        <w:ind w:firstLine="0"/>
      </w:pPr>
      <w:r w:rsidRPr="00AC780E">
        <w:tab/>
        <w:t>10. </w:t>
      </w:r>
      <w:r w:rsidR="00523BB1" w:rsidRPr="00AC780E">
        <w:rPr>
          <w:rStyle w:val="2"/>
          <w:color w:val="000000"/>
        </w:rPr>
        <w:t>Заявление с резолюцией Главы Администрации,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9D6C3A" w:rsidRPr="00AC780E" w:rsidRDefault="009D6C3A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D6C3A" w:rsidRPr="00AC780E" w:rsidRDefault="009D6C3A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D6C3A" w:rsidRPr="00AC780E" w:rsidRDefault="009D6C3A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E36" w:rsidRPr="00AC780E" w:rsidRDefault="00381E36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E36" w:rsidRDefault="00381E36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36" w:rsidRDefault="00381E36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36" w:rsidRDefault="00381E36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96C" w:rsidRDefault="0000796C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E5C" w:rsidRDefault="00054E5C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070E" w:rsidRDefault="003C070E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4E5C" w:rsidRDefault="00054E5C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96C" w:rsidRDefault="0000796C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06F52" w:rsidTr="00A06F52">
        <w:tc>
          <w:tcPr>
            <w:tcW w:w="5068" w:type="dxa"/>
          </w:tcPr>
          <w:p w:rsidR="00A06F52" w:rsidRDefault="00A06F5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A06F52" w:rsidRPr="00A06F52" w:rsidRDefault="00A06F52" w:rsidP="00A06F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06F52"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</w:p>
          <w:p w:rsidR="00A06F52" w:rsidRDefault="00A06F52" w:rsidP="00054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6F52">
              <w:rPr>
                <w:rFonts w:ascii="Times New Roman" w:hAnsi="Times New Roman" w:cs="Times New Roman"/>
                <w:sz w:val="24"/>
                <w:szCs w:val="28"/>
              </w:rPr>
              <w:t>к Порядку</w:t>
            </w:r>
            <w:r w:rsidR="00025A68" w:rsidRPr="00025A68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025A68" w:rsidRPr="00025A68">
              <w:rPr>
                <w:rFonts w:ascii="Times New Roman" w:hAnsi="Times New Roman" w:cs="Times New Roman"/>
                <w:bCs/>
                <w:sz w:val="24"/>
                <w:szCs w:val="28"/>
              </w:rPr>
              <w:t>получения муниципальными служащими, замещающими должности муниципальной службы в Администрации муниципального района 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</w:tc>
      </w:tr>
    </w:tbl>
    <w:p w:rsidR="00A06F52" w:rsidRDefault="00A06F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06F52" w:rsidRPr="00CE7FC3" w:rsidRDefault="00A06F5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926"/>
      </w:tblGrid>
      <w:tr w:rsidR="00054E5C" w:rsidRPr="00CE7FC3" w:rsidTr="00054E5C">
        <w:trPr>
          <w:trHeight w:val="1779"/>
        </w:trPr>
        <w:tc>
          <w:tcPr>
            <w:tcW w:w="5211" w:type="dxa"/>
            <w:vMerge w:val="restart"/>
          </w:tcPr>
          <w:p w:rsidR="00054E5C" w:rsidRPr="00CE7FC3" w:rsidRDefault="00054E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6" w:type="dxa"/>
          </w:tcPr>
          <w:p w:rsidR="00054E5C" w:rsidRPr="00CE7FC3" w:rsidRDefault="00054E5C" w:rsidP="00A06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E7FC3">
              <w:rPr>
                <w:rFonts w:ascii="Times New Roman" w:hAnsi="Times New Roman" w:cs="Times New Roman"/>
                <w:sz w:val="24"/>
                <w:szCs w:val="28"/>
              </w:rPr>
              <w:t>Главе Администрации муниципального района Белебеевский район Республики Башкортостан</w:t>
            </w:r>
          </w:p>
          <w:p w:rsidR="00054E5C" w:rsidRPr="00CE7FC3" w:rsidRDefault="00054E5C" w:rsidP="00A06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4E5C" w:rsidRPr="00CE7FC3" w:rsidRDefault="00054E5C" w:rsidP="00054E5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</w:tc>
      </w:tr>
      <w:tr w:rsidR="00054E5C" w:rsidTr="00054E5C">
        <w:trPr>
          <w:trHeight w:val="557"/>
        </w:trPr>
        <w:tc>
          <w:tcPr>
            <w:tcW w:w="5211" w:type="dxa"/>
            <w:vMerge/>
          </w:tcPr>
          <w:p w:rsidR="00054E5C" w:rsidRDefault="00054E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54E5C" w:rsidRPr="00A06F52" w:rsidRDefault="00054E5C" w:rsidP="00A06F52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06F52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наименование замещаемой должности, структурного подразделения)</w:t>
            </w:r>
          </w:p>
          <w:p w:rsidR="00054E5C" w:rsidRDefault="00054E5C" w:rsidP="00A0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E5C" w:rsidTr="00054E5C">
        <w:trPr>
          <w:trHeight w:val="705"/>
        </w:trPr>
        <w:tc>
          <w:tcPr>
            <w:tcW w:w="5211" w:type="dxa"/>
            <w:vMerge/>
          </w:tcPr>
          <w:p w:rsidR="00054E5C" w:rsidRDefault="00054E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054E5C" w:rsidRDefault="00054E5C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муниципального служащего)</w:t>
            </w:r>
          </w:p>
          <w:p w:rsidR="00054E5C" w:rsidRDefault="00054E5C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4E5C" w:rsidRPr="00A06F52" w:rsidRDefault="00054E5C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54E5C" w:rsidTr="00054E5C">
        <w:trPr>
          <w:trHeight w:val="228"/>
        </w:trPr>
        <w:tc>
          <w:tcPr>
            <w:tcW w:w="5211" w:type="dxa"/>
            <w:vMerge/>
          </w:tcPr>
          <w:p w:rsidR="00054E5C" w:rsidRDefault="00054E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054E5C" w:rsidRDefault="00054E5C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B65C9" w:rsidRPr="009F3416" w:rsidRDefault="00BB65C9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9F3416">
        <w:rPr>
          <w:rFonts w:ascii="Times New Roman" w:hAnsi="Times New Roman" w:cs="Times New Roman"/>
          <w:sz w:val="28"/>
          <w:szCs w:val="28"/>
        </w:rPr>
        <w:t>Заявление</w:t>
      </w:r>
    </w:p>
    <w:p w:rsidR="009F3416" w:rsidRDefault="00BB65C9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9F3416" w:rsidRPr="009F3416">
        <w:rPr>
          <w:rFonts w:ascii="Times New Roman" w:hAnsi="Times New Roman" w:cs="Times New Roman"/>
          <w:sz w:val="28"/>
          <w:szCs w:val="28"/>
        </w:rPr>
        <w:t xml:space="preserve">на </w:t>
      </w:r>
      <w:r w:rsidRPr="009F3416">
        <w:rPr>
          <w:rFonts w:ascii="Times New Roman" w:hAnsi="Times New Roman" w:cs="Times New Roman"/>
          <w:sz w:val="28"/>
          <w:szCs w:val="28"/>
        </w:rPr>
        <w:t>участи</w:t>
      </w:r>
      <w:r w:rsidR="009F3416" w:rsidRPr="009F3416">
        <w:rPr>
          <w:rFonts w:ascii="Times New Roman" w:hAnsi="Times New Roman" w:cs="Times New Roman"/>
          <w:sz w:val="28"/>
          <w:szCs w:val="28"/>
        </w:rPr>
        <w:t>е</w:t>
      </w:r>
      <w:r w:rsidRPr="009F3416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9F3416" w:rsidRPr="009F3416">
        <w:rPr>
          <w:rFonts w:ascii="Times New Roman" w:hAnsi="Times New Roman" w:cs="Times New Roman"/>
          <w:sz w:val="28"/>
          <w:szCs w:val="28"/>
        </w:rPr>
        <w:t xml:space="preserve"> </w:t>
      </w:r>
      <w:r w:rsidRPr="009F3416">
        <w:rPr>
          <w:rFonts w:ascii="Times New Roman" w:hAnsi="Times New Roman" w:cs="Times New Roman"/>
          <w:sz w:val="28"/>
          <w:szCs w:val="28"/>
        </w:rPr>
        <w:t xml:space="preserve">в управлении </w:t>
      </w:r>
    </w:p>
    <w:p w:rsidR="00BB65C9" w:rsidRPr="009F3416" w:rsidRDefault="00BB65C9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9F3416" w:rsidRPr="009F3416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BB65C9" w:rsidRPr="00DB6461" w:rsidRDefault="00BB6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65C9" w:rsidRPr="009F3416" w:rsidRDefault="00BB65C9" w:rsidP="00A06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32"/>
          <w:szCs w:val="28"/>
        </w:rPr>
        <w:t xml:space="preserve">    </w:t>
      </w:r>
      <w:r w:rsidRPr="00054E5C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0" w:history="1">
        <w:r w:rsidRPr="00054E5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9F3416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CE7FC3" w:rsidRPr="009F3416">
        <w:rPr>
          <w:rFonts w:ascii="Times New Roman" w:hAnsi="Times New Roman" w:cs="Times New Roman"/>
          <w:sz w:val="28"/>
          <w:szCs w:val="28"/>
        </w:rPr>
        <w:t xml:space="preserve"> </w:t>
      </w:r>
      <w:r w:rsidRPr="009F3416">
        <w:rPr>
          <w:rFonts w:ascii="Times New Roman" w:hAnsi="Times New Roman" w:cs="Times New Roman"/>
          <w:sz w:val="28"/>
          <w:szCs w:val="28"/>
        </w:rPr>
        <w:t xml:space="preserve">марта  2007  года  </w:t>
      </w:r>
      <w:r w:rsidR="00A06F52" w:rsidRPr="009F3416">
        <w:rPr>
          <w:rFonts w:ascii="Times New Roman" w:hAnsi="Times New Roman" w:cs="Times New Roman"/>
          <w:sz w:val="28"/>
          <w:szCs w:val="28"/>
        </w:rPr>
        <w:t>№  25-ФЗ «</w:t>
      </w:r>
      <w:r w:rsidRPr="009F34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06F52" w:rsidRPr="009F3416">
        <w:rPr>
          <w:rFonts w:ascii="Times New Roman" w:hAnsi="Times New Roman" w:cs="Times New Roman"/>
          <w:sz w:val="28"/>
          <w:szCs w:val="28"/>
        </w:rPr>
        <w:t>»</w:t>
      </w:r>
      <w:r w:rsidR="00CE7FC3" w:rsidRPr="009F3416">
        <w:rPr>
          <w:rFonts w:ascii="Times New Roman" w:hAnsi="Times New Roman" w:cs="Times New Roman"/>
          <w:sz w:val="28"/>
          <w:szCs w:val="28"/>
        </w:rPr>
        <w:t xml:space="preserve"> </w:t>
      </w:r>
      <w:r w:rsidRPr="009F3416">
        <w:rPr>
          <w:rFonts w:ascii="Times New Roman" w:hAnsi="Times New Roman" w:cs="Times New Roman"/>
          <w:sz w:val="28"/>
          <w:szCs w:val="28"/>
        </w:rPr>
        <w:t>прошу  разрешить мне участвовать на безвозмездной основе в управлении</w:t>
      </w:r>
      <w:r w:rsidR="00CE7FC3" w:rsidRPr="009F3416">
        <w:rPr>
          <w:rFonts w:ascii="Times New Roman" w:hAnsi="Times New Roman" w:cs="Times New Roman"/>
          <w:sz w:val="28"/>
          <w:szCs w:val="28"/>
        </w:rPr>
        <w:t xml:space="preserve"> </w:t>
      </w:r>
      <w:r w:rsidRPr="009F3416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органа,</w:t>
      </w:r>
      <w:r w:rsidR="00CE7FC3" w:rsidRPr="009F3416">
        <w:rPr>
          <w:rFonts w:ascii="Times New Roman" w:hAnsi="Times New Roman" w:cs="Times New Roman"/>
          <w:sz w:val="28"/>
          <w:szCs w:val="28"/>
        </w:rPr>
        <w:t xml:space="preserve"> </w:t>
      </w:r>
      <w:r w:rsidRPr="009F3416">
        <w:rPr>
          <w:rFonts w:ascii="Times New Roman" w:hAnsi="Times New Roman" w:cs="Times New Roman"/>
          <w:sz w:val="28"/>
          <w:szCs w:val="28"/>
        </w:rPr>
        <w:t>вхождения в состав их коллегиальных органов управления (</w:t>
      </w:r>
      <w:proofErr w:type="gramStart"/>
      <w:r w:rsidRPr="009F341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F341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CE7FC3" w:rsidRPr="009F3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C3" w:rsidRDefault="00BB6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975" w:type="dxa"/>
        <w:tblInd w:w="235" w:type="dxa"/>
        <w:tblBorders>
          <w:top w:val="single" w:sz="4" w:space="0" w:color="auto"/>
        </w:tblBorders>
        <w:tblLook w:val="0000"/>
      </w:tblPr>
      <w:tblGrid>
        <w:gridCol w:w="9975"/>
      </w:tblGrid>
      <w:tr w:rsidR="00A06F52" w:rsidTr="00A06F52">
        <w:trPr>
          <w:trHeight w:val="100"/>
        </w:trPr>
        <w:tc>
          <w:tcPr>
            <w:tcW w:w="9975" w:type="dxa"/>
          </w:tcPr>
          <w:p w:rsidR="00A06F52" w:rsidRDefault="00A06F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5C9" w:rsidRPr="00DB6461" w:rsidRDefault="00BB6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06F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65C9" w:rsidRPr="00054E5C" w:rsidRDefault="00BB65C9" w:rsidP="00A06F52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054E5C">
        <w:rPr>
          <w:rFonts w:ascii="Times New Roman" w:hAnsi="Times New Roman" w:cs="Times New Roman"/>
          <w:sz w:val="18"/>
          <w:szCs w:val="28"/>
        </w:rPr>
        <w:t>(указывается полное наименование организации, юридический адрес и ИНН</w:t>
      </w:r>
      <w:r w:rsidR="00A06F52" w:rsidRPr="00054E5C">
        <w:rPr>
          <w:rFonts w:ascii="Times New Roman" w:hAnsi="Times New Roman" w:cs="Times New Roman"/>
          <w:sz w:val="18"/>
          <w:szCs w:val="28"/>
        </w:rPr>
        <w:t xml:space="preserve"> </w:t>
      </w:r>
      <w:r w:rsidRPr="00054E5C">
        <w:rPr>
          <w:rFonts w:ascii="Times New Roman" w:hAnsi="Times New Roman" w:cs="Times New Roman"/>
          <w:sz w:val="18"/>
          <w:szCs w:val="28"/>
        </w:rPr>
        <w:t>организации, наименование должности в организации, основные функции</w:t>
      </w:r>
      <w:r w:rsidR="00A06F52" w:rsidRPr="00054E5C">
        <w:rPr>
          <w:rFonts w:ascii="Times New Roman" w:hAnsi="Times New Roman" w:cs="Times New Roman"/>
          <w:sz w:val="18"/>
          <w:szCs w:val="28"/>
        </w:rPr>
        <w:t xml:space="preserve"> </w:t>
      </w:r>
      <w:r w:rsidRPr="00054E5C">
        <w:rPr>
          <w:rFonts w:ascii="Times New Roman" w:hAnsi="Times New Roman" w:cs="Times New Roman"/>
          <w:sz w:val="18"/>
          <w:szCs w:val="28"/>
        </w:rPr>
        <w:t>(должностные обязанности), срок, в течение которого будет</w:t>
      </w:r>
      <w:r w:rsidR="00A06F52" w:rsidRPr="00054E5C">
        <w:rPr>
          <w:rFonts w:ascii="Times New Roman" w:hAnsi="Times New Roman" w:cs="Times New Roman"/>
          <w:sz w:val="18"/>
          <w:szCs w:val="28"/>
        </w:rPr>
        <w:t xml:space="preserve"> </w:t>
      </w:r>
      <w:r w:rsidRPr="00054E5C">
        <w:rPr>
          <w:rFonts w:ascii="Times New Roman" w:hAnsi="Times New Roman" w:cs="Times New Roman"/>
          <w:sz w:val="18"/>
          <w:szCs w:val="28"/>
        </w:rPr>
        <w:t>осуществляться указанная деятельность, иные сведения, которые</w:t>
      </w:r>
      <w:r w:rsidR="00A06F52" w:rsidRPr="00054E5C">
        <w:rPr>
          <w:rFonts w:ascii="Times New Roman" w:hAnsi="Times New Roman" w:cs="Times New Roman"/>
          <w:sz w:val="18"/>
          <w:szCs w:val="28"/>
        </w:rPr>
        <w:t xml:space="preserve"> </w:t>
      </w:r>
      <w:r w:rsidRPr="00054E5C">
        <w:rPr>
          <w:rFonts w:ascii="Times New Roman" w:hAnsi="Times New Roman" w:cs="Times New Roman"/>
          <w:sz w:val="18"/>
          <w:szCs w:val="28"/>
        </w:rPr>
        <w:t>муниципальный служащий считает необходимым сообщить)</w:t>
      </w:r>
    </w:p>
    <w:p w:rsidR="00BB65C9" w:rsidRPr="00AD11F8" w:rsidRDefault="00BB6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sz w:val="28"/>
          <w:szCs w:val="28"/>
        </w:rPr>
        <w:t xml:space="preserve">    Участие в управлении </w:t>
      </w:r>
      <w:r w:rsidR="00054E5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AD11F8">
        <w:rPr>
          <w:rFonts w:ascii="Times New Roman" w:hAnsi="Times New Roman" w:cs="Times New Roman"/>
          <w:sz w:val="28"/>
          <w:szCs w:val="28"/>
        </w:rPr>
        <w:t>некоммерческой организацией не повлечет за собой</w:t>
      </w:r>
      <w:r w:rsidR="004D58D5" w:rsidRPr="00AD11F8">
        <w:rPr>
          <w:rFonts w:ascii="Times New Roman" w:hAnsi="Times New Roman" w:cs="Times New Roman"/>
          <w:sz w:val="28"/>
          <w:szCs w:val="28"/>
        </w:rPr>
        <w:t xml:space="preserve"> </w:t>
      </w:r>
      <w:r w:rsidRPr="00AD11F8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CE7FC3" w:rsidRPr="00AD11F8">
        <w:rPr>
          <w:rFonts w:ascii="Times New Roman" w:hAnsi="Times New Roman" w:cs="Times New Roman"/>
          <w:sz w:val="28"/>
          <w:szCs w:val="28"/>
        </w:rPr>
        <w:t xml:space="preserve"> или возможность возникновения </w:t>
      </w:r>
      <w:r w:rsidRPr="00AD11F8">
        <w:rPr>
          <w:rFonts w:ascii="Times New Roman" w:hAnsi="Times New Roman" w:cs="Times New Roman"/>
          <w:sz w:val="28"/>
          <w:szCs w:val="28"/>
        </w:rPr>
        <w:t>конфликта интересов.</w:t>
      </w:r>
      <w:r w:rsidR="00CE7FC3" w:rsidRPr="00AD11F8">
        <w:rPr>
          <w:rFonts w:ascii="Times New Roman" w:hAnsi="Times New Roman" w:cs="Times New Roman"/>
          <w:sz w:val="28"/>
          <w:szCs w:val="28"/>
        </w:rPr>
        <w:t xml:space="preserve"> </w:t>
      </w:r>
      <w:r w:rsidRPr="00AD11F8">
        <w:rPr>
          <w:rFonts w:ascii="Times New Roman" w:hAnsi="Times New Roman" w:cs="Times New Roman"/>
          <w:sz w:val="28"/>
          <w:szCs w:val="28"/>
        </w:rPr>
        <w:t xml:space="preserve">При   </w:t>
      </w:r>
      <w:r w:rsidR="00054E5C">
        <w:rPr>
          <w:rFonts w:ascii="Times New Roman" w:hAnsi="Times New Roman" w:cs="Times New Roman"/>
          <w:sz w:val="28"/>
          <w:szCs w:val="28"/>
        </w:rPr>
        <w:t>осуществлении</w:t>
      </w:r>
      <w:r w:rsidRPr="00AD11F8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054E5C">
        <w:rPr>
          <w:rFonts w:ascii="Times New Roman" w:hAnsi="Times New Roman" w:cs="Times New Roman"/>
          <w:sz w:val="28"/>
          <w:szCs w:val="28"/>
        </w:rPr>
        <w:t>деятельности</w:t>
      </w:r>
      <w:r w:rsidRPr="00AD11F8">
        <w:rPr>
          <w:rFonts w:ascii="Times New Roman" w:hAnsi="Times New Roman" w:cs="Times New Roman"/>
          <w:sz w:val="28"/>
          <w:szCs w:val="28"/>
        </w:rPr>
        <w:t xml:space="preserve"> обязуюсь соблюдать требования,</w:t>
      </w:r>
      <w:r w:rsidR="00CE7FC3" w:rsidRPr="00AD11F8">
        <w:rPr>
          <w:rFonts w:ascii="Times New Roman" w:hAnsi="Times New Roman" w:cs="Times New Roman"/>
          <w:sz w:val="28"/>
          <w:szCs w:val="28"/>
        </w:rPr>
        <w:t xml:space="preserve"> </w:t>
      </w:r>
      <w:r w:rsidRPr="00054E5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054E5C">
          <w:rPr>
            <w:rFonts w:ascii="Times New Roman" w:hAnsi="Times New Roman" w:cs="Times New Roman"/>
            <w:sz w:val="28"/>
            <w:szCs w:val="28"/>
          </w:rPr>
          <w:t>стать</w:t>
        </w:r>
        <w:r w:rsidR="00AD11F8" w:rsidRPr="00054E5C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054E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54E5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E7FC3" w:rsidRPr="00054E5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E7FC3" w:rsidRPr="00AD11F8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Pr="00AD11F8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CE7FC3" w:rsidRPr="00AD11F8">
        <w:rPr>
          <w:rFonts w:ascii="Times New Roman" w:hAnsi="Times New Roman" w:cs="Times New Roman"/>
          <w:sz w:val="28"/>
          <w:szCs w:val="28"/>
        </w:rPr>
        <w:t xml:space="preserve"> </w:t>
      </w:r>
      <w:r w:rsidRPr="00AD11F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E7FC3" w:rsidRPr="00AD11F8">
        <w:rPr>
          <w:rFonts w:ascii="Times New Roman" w:hAnsi="Times New Roman" w:cs="Times New Roman"/>
          <w:sz w:val="28"/>
          <w:szCs w:val="28"/>
        </w:rPr>
        <w:t>»</w:t>
      </w:r>
      <w:r w:rsidRPr="00AD11F8">
        <w:rPr>
          <w:rFonts w:ascii="Times New Roman" w:hAnsi="Times New Roman" w:cs="Times New Roman"/>
          <w:sz w:val="28"/>
          <w:szCs w:val="28"/>
        </w:rPr>
        <w:t>.</w:t>
      </w:r>
    </w:p>
    <w:p w:rsidR="004D58D5" w:rsidRDefault="00AD11F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sz w:val="28"/>
          <w:szCs w:val="28"/>
        </w:rPr>
        <w:t>К заявлению прилагаю:_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11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D58D5" w:rsidRPr="003C070E" w:rsidRDefault="00AD11F8" w:rsidP="003C070E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(перечислить приложенные документы)</w:t>
      </w:r>
    </w:p>
    <w:p w:rsidR="00AD11F8" w:rsidRDefault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AD11F8" w:rsidRPr="00AD11F8" w:rsidRDefault="00AD11F8" w:rsidP="00AD11F8">
      <w:pPr>
        <w:spacing w:after="1" w:line="280" w:lineRule="atLeast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D11F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"__" __________ 20__ г.                                  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ab/>
        <w:t xml:space="preserve">       </w:t>
      </w:r>
      <w:r w:rsidRPr="00AD11F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____________               </w:t>
      </w:r>
    </w:p>
    <w:p w:rsidR="00AD11F8" w:rsidRPr="00AD11F8" w:rsidRDefault="00AD11F8" w:rsidP="00AD11F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(подпись)         </w:t>
      </w:r>
    </w:p>
    <w:p w:rsidR="00AD11F8" w:rsidRDefault="00AD11F8" w:rsidP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11F8" w:rsidTr="00A35C3F">
        <w:tc>
          <w:tcPr>
            <w:tcW w:w="5068" w:type="dxa"/>
          </w:tcPr>
          <w:p w:rsidR="00AD11F8" w:rsidRDefault="00AD11F8" w:rsidP="00A35C3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69" w:type="dxa"/>
          </w:tcPr>
          <w:p w:rsidR="00AD11F8" w:rsidRPr="00A06F52" w:rsidRDefault="00AD11F8" w:rsidP="00A35C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06F52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AD11F8" w:rsidRDefault="00AD11F8" w:rsidP="00A35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6F52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025A68" w:rsidRPr="00A06F52">
              <w:rPr>
                <w:rFonts w:ascii="Times New Roman" w:hAnsi="Times New Roman" w:cs="Times New Roman"/>
                <w:sz w:val="24"/>
                <w:szCs w:val="28"/>
              </w:rPr>
              <w:t>Порядку</w:t>
            </w:r>
            <w:r w:rsidR="00025A68" w:rsidRPr="00025A68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025A68" w:rsidRPr="00025A68">
              <w:rPr>
                <w:rFonts w:ascii="Times New Roman" w:hAnsi="Times New Roman" w:cs="Times New Roman"/>
                <w:bCs/>
                <w:sz w:val="24"/>
                <w:szCs w:val="28"/>
              </w:rPr>
              <w:t>получения муниципальными служащими, замещающими должности муниципальной службы в Администрации муниципального района 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</w:tc>
      </w:tr>
    </w:tbl>
    <w:p w:rsidR="00AD11F8" w:rsidRDefault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AD11F8" w:rsidRDefault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AD11F8" w:rsidRDefault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AD11F8" w:rsidRDefault="00AD11F8">
      <w:pPr>
        <w:spacing w:after="1" w:line="280" w:lineRule="atLeast"/>
        <w:outlineLvl w:val="0"/>
        <w:rPr>
          <w:rFonts w:ascii="Times New Roman" w:hAnsi="Times New Roman" w:cs="Times New Roman"/>
          <w:sz w:val="28"/>
        </w:rPr>
      </w:pPr>
    </w:p>
    <w:p w:rsidR="00AD11F8" w:rsidRDefault="00AD11F8" w:rsidP="00AD11F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Журнал</w:t>
      </w:r>
    </w:p>
    <w:p w:rsidR="00AD11F8" w:rsidRDefault="009922F5" w:rsidP="009922F5">
      <w:pPr>
        <w:spacing w:after="1" w:line="280" w:lineRule="atLeast"/>
        <w:ind w:firstLine="540"/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</w:t>
      </w:r>
      <w:r w:rsidRPr="00A06FA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A06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на безвозмездной основе в управлении некоммерческой организаци</w:t>
      </w:r>
      <w:r w:rsidR="00025A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06F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AD11F8" w:rsidRDefault="00AD11F8" w:rsidP="009922F5">
      <w:pPr>
        <w:spacing w:after="1" w:line="280" w:lineRule="atLeast"/>
        <w:ind w:firstLine="540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1280"/>
        <w:gridCol w:w="2548"/>
        <w:gridCol w:w="2268"/>
        <w:gridCol w:w="1720"/>
        <w:gridCol w:w="1646"/>
      </w:tblGrid>
      <w:tr w:rsidR="00AD11F8" w:rsidRPr="009922F5" w:rsidTr="009922F5">
        <w:tc>
          <w:tcPr>
            <w:tcW w:w="675" w:type="dxa"/>
          </w:tcPr>
          <w:p w:rsidR="00AD11F8" w:rsidRPr="009922F5" w:rsidRDefault="00AD11F8" w:rsidP="0099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11F8" w:rsidRPr="009922F5" w:rsidRDefault="00AD11F8" w:rsidP="00992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:rsidR="00AD11F8" w:rsidRPr="009922F5" w:rsidRDefault="00AD11F8" w:rsidP="0099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2548" w:type="dxa"/>
          </w:tcPr>
          <w:p w:rsidR="00AD11F8" w:rsidRPr="009922F5" w:rsidRDefault="00AD11F8" w:rsidP="0099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должность лица, представившего заявление</w:t>
            </w:r>
          </w:p>
        </w:tc>
        <w:tc>
          <w:tcPr>
            <w:tcW w:w="2268" w:type="dxa"/>
          </w:tcPr>
          <w:p w:rsidR="009922F5" w:rsidRDefault="00AD11F8" w:rsidP="0099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некоммерческой организации </w:t>
            </w:r>
          </w:p>
          <w:p w:rsidR="00AD11F8" w:rsidRPr="009922F5" w:rsidRDefault="00AD11F8" w:rsidP="00A35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51716F" w:rsidRPr="009922F5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9922F5">
              <w:rPr>
                <w:rFonts w:ascii="Times New Roman" w:hAnsi="Times New Roman" w:cs="Times New Roman"/>
                <w:sz w:val="20"/>
                <w:szCs w:val="20"/>
              </w:rPr>
              <w:t xml:space="preserve"> которой планирует участвовать</w:t>
            </w:r>
          </w:p>
        </w:tc>
        <w:tc>
          <w:tcPr>
            <w:tcW w:w="1720" w:type="dxa"/>
          </w:tcPr>
          <w:p w:rsidR="00AD11F8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Решение Главы Администрации</w:t>
            </w:r>
          </w:p>
        </w:tc>
        <w:tc>
          <w:tcPr>
            <w:tcW w:w="1646" w:type="dxa"/>
          </w:tcPr>
          <w:p w:rsidR="00AD11F8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F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представившего заявления с резолюцией Главы Администрации</w:t>
            </w:r>
          </w:p>
        </w:tc>
      </w:tr>
      <w:tr w:rsidR="009922F5" w:rsidRPr="009922F5" w:rsidTr="009922F5">
        <w:tc>
          <w:tcPr>
            <w:tcW w:w="675" w:type="dxa"/>
          </w:tcPr>
          <w:p w:rsidR="009922F5" w:rsidRPr="009922F5" w:rsidRDefault="009922F5" w:rsidP="009922F5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8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54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226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72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646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9922F5" w:rsidRPr="009922F5" w:rsidTr="009922F5">
        <w:tc>
          <w:tcPr>
            <w:tcW w:w="675" w:type="dxa"/>
          </w:tcPr>
          <w:p w:rsidR="009922F5" w:rsidRPr="009922F5" w:rsidRDefault="009922F5" w:rsidP="009922F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4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2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6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922F5" w:rsidRPr="009922F5" w:rsidTr="009922F5">
        <w:tc>
          <w:tcPr>
            <w:tcW w:w="675" w:type="dxa"/>
          </w:tcPr>
          <w:p w:rsidR="009922F5" w:rsidRPr="009922F5" w:rsidRDefault="009922F5" w:rsidP="009922F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4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2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6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922F5" w:rsidRPr="009922F5" w:rsidTr="009922F5">
        <w:tc>
          <w:tcPr>
            <w:tcW w:w="675" w:type="dxa"/>
          </w:tcPr>
          <w:p w:rsidR="009922F5" w:rsidRPr="009922F5" w:rsidRDefault="009922F5" w:rsidP="009922F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4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2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6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922F5" w:rsidRPr="009922F5" w:rsidTr="009922F5">
        <w:tc>
          <w:tcPr>
            <w:tcW w:w="675" w:type="dxa"/>
          </w:tcPr>
          <w:p w:rsidR="009922F5" w:rsidRPr="009922F5" w:rsidRDefault="009922F5" w:rsidP="009922F5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28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54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20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46" w:type="dxa"/>
          </w:tcPr>
          <w:p w:rsidR="009922F5" w:rsidRPr="009922F5" w:rsidRDefault="009922F5" w:rsidP="009922F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D11F8" w:rsidRDefault="00AD11F8" w:rsidP="009922F5">
      <w:pPr>
        <w:spacing w:after="1" w:line="280" w:lineRule="atLeast"/>
        <w:ind w:firstLine="540"/>
        <w:jc w:val="both"/>
      </w:pPr>
    </w:p>
    <w:p w:rsidR="009922F5" w:rsidRDefault="009922F5" w:rsidP="009922F5">
      <w:pPr>
        <w:spacing w:after="1" w:line="280" w:lineRule="atLeast"/>
        <w:ind w:firstLine="540"/>
        <w:jc w:val="both"/>
      </w:pPr>
    </w:p>
    <w:p w:rsidR="009922F5" w:rsidRDefault="009922F5" w:rsidP="009922F5">
      <w:pPr>
        <w:spacing w:after="1" w:line="280" w:lineRule="atLeast"/>
        <w:ind w:firstLine="540"/>
        <w:jc w:val="both"/>
      </w:pPr>
    </w:p>
    <w:p w:rsidR="003E1C72" w:rsidRDefault="003E1C72" w:rsidP="009922F5">
      <w:pPr>
        <w:spacing w:after="1" w:line="280" w:lineRule="atLeast"/>
        <w:ind w:firstLine="540"/>
        <w:jc w:val="both"/>
      </w:pPr>
    </w:p>
    <w:p w:rsidR="003E1C72" w:rsidRDefault="003E1C72" w:rsidP="009922F5">
      <w:pPr>
        <w:spacing w:after="1" w:line="280" w:lineRule="atLeast"/>
        <w:ind w:firstLine="540"/>
        <w:jc w:val="both"/>
      </w:pPr>
    </w:p>
    <w:p w:rsidR="009922F5" w:rsidRDefault="009922F5" w:rsidP="009922F5">
      <w:pPr>
        <w:spacing w:after="1" w:line="280" w:lineRule="atLeast"/>
        <w:ind w:firstLine="540"/>
        <w:jc w:val="both"/>
      </w:pPr>
    </w:p>
    <w:p w:rsidR="009922F5" w:rsidRDefault="009922F5" w:rsidP="009922F5">
      <w:pPr>
        <w:spacing w:after="1" w:line="280" w:lineRule="atLeast"/>
        <w:ind w:firstLine="540"/>
        <w:jc w:val="both"/>
      </w:pPr>
    </w:p>
    <w:sectPr w:rsidR="009922F5" w:rsidSect="003A2D32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CB0D05"/>
    <w:multiLevelType w:val="hybridMultilevel"/>
    <w:tmpl w:val="FC7015B4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B1676B"/>
    <w:multiLevelType w:val="hybridMultilevel"/>
    <w:tmpl w:val="AB94DB80"/>
    <w:lvl w:ilvl="0" w:tplc="351CF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7023"/>
    <w:multiLevelType w:val="hybridMultilevel"/>
    <w:tmpl w:val="FC7015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0460"/>
    <w:multiLevelType w:val="hybridMultilevel"/>
    <w:tmpl w:val="46D84DCE"/>
    <w:lvl w:ilvl="0" w:tplc="6542FE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E5FB1"/>
    <w:multiLevelType w:val="hybridMultilevel"/>
    <w:tmpl w:val="49D271D0"/>
    <w:lvl w:ilvl="0" w:tplc="4218E57C">
      <w:start w:val="1"/>
      <w:numFmt w:val="decimal"/>
      <w:lvlText w:val="%1."/>
      <w:lvlJc w:val="left"/>
      <w:pPr>
        <w:ind w:left="990" w:hanging="6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C9"/>
    <w:rsid w:val="00003031"/>
    <w:rsid w:val="0000796C"/>
    <w:rsid w:val="00025A68"/>
    <w:rsid w:val="00054E5C"/>
    <w:rsid w:val="00084CBB"/>
    <w:rsid w:val="00085A66"/>
    <w:rsid w:val="00124F65"/>
    <w:rsid w:val="00134B45"/>
    <w:rsid w:val="0016521C"/>
    <w:rsid w:val="001A1021"/>
    <w:rsid w:val="001B33F5"/>
    <w:rsid w:val="00255A4F"/>
    <w:rsid w:val="002734AC"/>
    <w:rsid w:val="00381E36"/>
    <w:rsid w:val="003A2D32"/>
    <w:rsid w:val="003C070E"/>
    <w:rsid w:val="003E1C72"/>
    <w:rsid w:val="00466865"/>
    <w:rsid w:val="004B5A1F"/>
    <w:rsid w:val="004D58D5"/>
    <w:rsid w:val="0051716F"/>
    <w:rsid w:val="00523BB1"/>
    <w:rsid w:val="00562062"/>
    <w:rsid w:val="00591699"/>
    <w:rsid w:val="005E725A"/>
    <w:rsid w:val="006B3AD3"/>
    <w:rsid w:val="006E0548"/>
    <w:rsid w:val="006F6BC7"/>
    <w:rsid w:val="007F0BF9"/>
    <w:rsid w:val="00803C4F"/>
    <w:rsid w:val="009922F5"/>
    <w:rsid w:val="009D6C3A"/>
    <w:rsid w:val="009F3416"/>
    <w:rsid w:val="00A06F52"/>
    <w:rsid w:val="00A06FA3"/>
    <w:rsid w:val="00A35E7B"/>
    <w:rsid w:val="00AA77BE"/>
    <w:rsid w:val="00AC780E"/>
    <w:rsid w:val="00AD11F8"/>
    <w:rsid w:val="00B2173C"/>
    <w:rsid w:val="00B900DE"/>
    <w:rsid w:val="00BB65C9"/>
    <w:rsid w:val="00C05806"/>
    <w:rsid w:val="00C66251"/>
    <w:rsid w:val="00CC6724"/>
    <w:rsid w:val="00CE7FC3"/>
    <w:rsid w:val="00D17782"/>
    <w:rsid w:val="00D535F4"/>
    <w:rsid w:val="00DB6461"/>
    <w:rsid w:val="00E45F61"/>
    <w:rsid w:val="00EF1B8F"/>
    <w:rsid w:val="00F65472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B64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461"/>
    <w:pPr>
      <w:shd w:val="clear" w:color="auto" w:fill="FFFFFF"/>
      <w:spacing w:before="600" w:after="300" w:line="307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A06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17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173C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523B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3BB1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D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12" Type="http://schemas.openxmlformats.org/officeDocument/2006/relationships/hyperlink" Target="consultantplus://offline/ref=E65DD3C3F6CC744444F1EAE512C5D7DCEF56C9CC0458B32E458C7FA3E2D32DE7842F07287DE5A7C88EACBE361C008BE0C1BC34A20DA97A02BDZ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5DD3C3F6CC744444F1EAE512C5D7DCEF56C9CC0458B32E458C7FA3E2D32DE7842F07287DE5A6C188ACBE361C008BE0C1BC34A20DA97A02BDZ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ABE791AA06BF887F1DEFF199FBF3D31BE28D5088839BBC601ECCDF2221DE0C2D8FA34FC9508CCF4E0CF64B013D791505F9198F648223236E01BB2Bb9b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7E3-27CF-4CBA-9CEB-B338616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Максим-Горький</cp:lastModifiedBy>
  <cp:revision>3</cp:revision>
  <cp:lastPrinted>2019-11-21T11:16:00Z</cp:lastPrinted>
  <dcterms:created xsi:type="dcterms:W3CDTF">2019-11-11T09:31:00Z</dcterms:created>
  <dcterms:modified xsi:type="dcterms:W3CDTF">2019-11-21T11:17:00Z</dcterms:modified>
</cp:coreProperties>
</file>