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36"/>
        <w:gridCol w:w="1276"/>
        <w:gridCol w:w="4111"/>
      </w:tblGrid>
      <w:tr w:rsidR="0027559A" w:rsidTr="00E96C6C"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559A" w:rsidRDefault="0027559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27559A" w:rsidRDefault="0027559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Белебей районы муниципальрайоныны</w:t>
            </w:r>
            <w:r>
              <w:rPr>
                <w:rFonts w:ascii="Times New Roman" w:cs="Times New Roman"/>
                <w:b/>
                <w:sz w:val="20"/>
              </w:rPr>
              <w:t>ӊ</w:t>
            </w:r>
          </w:p>
          <w:p w:rsidR="0027559A" w:rsidRDefault="0027559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27559A" w:rsidRDefault="0027559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27559A" w:rsidRDefault="0027559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7559A" w:rsidRDefault="0027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7559A" w:rsidRDefault="0027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3</w:t>
            </w:r>
          </w:p>
          <w:p w:rsidR="0027559A" w:rsidRDefault="0027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2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559A" w:rsidRDefault="0027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7559A" w:rsidRDefault="0027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9625" cy="771525"/>
                  <wp:effectExtent l="19050" t="0" r="9525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559A" w:rsidRDefault="0027559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27559A" w:rsidRDefault="0027559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27559A" w:rsidRDefault="0027559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7559A" w:rsidRDefault="0027559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27559A" w:rsidRDefault="0027559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27559A" w:rsidRDefault="0027559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27559A" w:rsidRDefault="00275B92" w:rsidP="00841D97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41D97" w:rsidRPr="00275B92" w:rsidRDefault="00275B92" w:rsidP="00841D97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</w:t>
      </w:r>
      <w:r w:rsidR="00E96C6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841D97" w:rsidRDefault="00841D97" w:rsidP="00841D97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41D97" w:rsidRDefault="00002226" w:rsidP="00275B92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май </w:t>
      </w:r>
      <w:r w:rsidR="00841D97" w:rsidRPr="00911B61">
        <w:rPr>
          <w:rFonts w:ascii="Times New Roman" w:hAnsi="Times New Roman"/>
          <w:b/>
          <w:sz w:val="28"/>
          <w:szCs w:val="28"/>
        </w:rPr>
        <w:t>201</w:t>
      </w:r>
      <w:r w:rsidR="00275B92">
        <w:rPr>
          <w:rFonts w:ascii="Times New Roman" w:hAnsi="Times New Roman"/>
          <w:b/>
          <w:sz w:val="28"/>
          <w:szCs w:val="28"/>
        </w:rPr>
        <w:t>8</w:t>
      </w:r>
      <w:r w:rsidR="00841D97" w:rsidRPr="00911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1D97" w:rsidRPr="00911B61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841D97" w:rsidRPr="00911B61">
        <w:rPr>
          <w:rFonts w:ascii="Times New Roman" w:hAnsi="Times New Roman"/>
          <w:b/>
          <w:sz w:val="28"/>
          <w:szCs w:val="28"/>
        </w:rPr>
        <w:t xml:space="preserve">.     </w:t>
      </w:r>
      <w:r w:rsidR="00841D97">
        <w:rPr>
          <w:rFonts w:ascii="Times New Roman" w:hAnsi="Times New Roman"/>
          <w:b/>
          <w:sz w:val="28"/>
          <w:szCs w:val="28"/>
        </w:rPr>
        <w:t xml:space="preserve">                 № </w:t>
      </w:r>
      <w:r>
        <w:rPr>
          <w:rFonts w:ascii="Times New Roman" w:hAnsi="Times New Roman"/>
          <w:b/>
          <w:sz w:val="28"/>
          <w:szCs w:val="28"/>
        </w:rPr>
        <w:t xml:space="preserve">31 </w:t>
      </w:r>
      <w:r w:rsidR="00841D97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10 мая </w:t>
      </w:r>
      <w:r w:rsidR="00841D97">
        <w:rPr>
          <w:rFonts w:ascii="Times New Roman" w:hAnsi="Times New Roman"/>
          <w:b/>
          <w:sz w:val="28"/>
          <w:szCs w:val="28"/>
        </w:rPr>
        <w:t>201</w:t>
      </w:r>
      <w:r w:rsidR="00275B92">
        <w:rPr>
          <w:rFonts w:ascii="Times New Roman" w:hAnsi="Times New Roman"/>
          <w:b/>
          <w:sz w:val="28"/>
          <w:szCs w:val="28"/>
        </w:rPr>
        <w:t>8</w:t>
      </w:r>
      <w:r w:rsidR="00841D97">
        <w:rPr>
          <w:rFonts w:ascii="Times New Roman" w:hAnsi="Times New Roman"/>
          <w:b/>
          <w:sz w:val="28"/>
          <w:szCs w:val="28"/>
        </w:rPr>
        <w:t xml:space="preserve"> г.</w:t>
      </w:r>
    </w:p>
    <w:p w:rsidR="00841D97" w:rsidRDefault="00841D97" w:rsidP="00841D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97" w:rsidRDefault="00841D97" w:rsidP="0084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К</w:t>
      </w:r>
      <w:r w:rsidRPr="00540A44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0A44">
        <w:rPr>
          <w:rFonts w:ascii="Times New Roman" w:hAnsi="Times New Roman"/>
          <w:b/>
          <w:sz w:val="28"/>
          <w:szCs w:val="28"/>
        </w:rPr>
        <w:t xml:space="preserve">по охране труда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540A44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40A44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0A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540A4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841D97" w:rsidRDefault="00841D97" w:rsidP="00841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D97" w:rsidRPr="00FC1D55" w:rsidRDefault="00841D97" w:rsidP="00275B92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C1D55">
        <w:rPr>
          <w:rFonts w:ascii="Times New Roman" w:hAnsi="Times New Roman"/>
          <w:sz w:val="27"/>
          <w:szCs w:val="27"/>
        </w:rPr>
        <w:t>В соответствии со статьей  218 Трудового кодекса Российской Федерации, в целях реализации государственной политики в сфере охраны труда, обеспечения сотрудничества и взаимодействия администрации сельского поселения Максим - Горьковский сельсовет муниципального района Белебеевский район Республики Башкортостан и Первичной профсоюзной организацией работников Администрации сельского поселения Максим - Горьковский сельсовет муниципального района Белебеевский район РБ и работников культуры МБУК «Максим - Горьковский СДК» сельского поселения Максим</w:t>
      </w:r>
      <w:proofErr w:type="gramEnd"/>
      <w:r w:rsidRPr="00FC1D55">
        <w:rPr>
          <w:rFonts w:ascii="Times New Roman" w:hAnsi="Times New Roman"/>
          <w:sz w:val="27"/>
          <w:szCs w:val="27"/>
        </w:rPr>
        <w:t xml:space="preserve"> - Горьковский сельсовет муниципального района Белебеевский район РБ, руководителей муниципальных учреждений по улучшению условий  охраны труда, предупреждению производственного травматизма и профзаболеваний, сохранению здоровья работников: </w:t>
      </w:r>
      <w:r w:rsidRPr="00FC1D55">
        <w:rPr>
          <w:rFonts w:ascii="Times New Roman" w:hAnsi="Times New Roman"/>
          <w:b/>
          <w:sz w:val="27"/>
          <w:szCs w:val="27"/>
        </w:rPr>
        <w:t>ПОСТАНОВЛЯЮ:</w:t>
      </w:r>
    </w:p>
    <w:p w:rsidR="00841D97" w:rsidRPr="00FC1D55" w:rsidRDefault="00841D97" w:rsidP="00275B92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C1D55">
        <w:rPr>
          <w:rFonts w:ascii="Times New Roman" w:hAnsi="Times New Roman"/>
          <w:sz w:val="27"/>
          <w:szCs w:val="27"/>
        </w:rPr>
        <w:t>1. Создать комиссию по охране труда в Администрации сельского поселения и утвердить ее состав (Приложение № 1).</w:t>
      </w:r>
    </w:p>
    <w:p w:rsidR="00841D97" w:rsidRPr="00FC1D55" w:rsidRDefault="00841D97" w:rsidP="00275B92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C1D55">
        <w:rPr>
          <w:rFonts w:ascii="Times New Roman" w:hAnsi="Times New Roman"/>
          <w:sz w:val="27"/>
          <w:szCs w:val="27"/>
        </w:rPr>
        <w:t>2. Утвердить Положение о комиссии по охране труда в Администрации сельского поселения (Приложение № 2).</w:t>
      </w:r>
    </w:p>
    <w:p w:rsidR="00841D97" w:rsidRPr="00FC1D55" w:rsidRDefault="00841D97" w:rsidP="00841D97">
      <w:pPr>
        <w:pStyle w:val="a3"/>
        <w:ind w:firstLine="540"/>
        <w:jc w:val="both"/>
        <w:rPr>
          <w:rFonts w:ascii="Times New Roman" w:hAnsi="Times New Roman"/>
          <w:sz w:val="27"/>
          <w:szCs w:val="27"/>
        </w:rPr>
      </w:pPr>
      <w:r w:rsidRPr="00FC1D55">
        <w:rPr>
          <w:rFonts w:ascii="Times New Roman" w:hAnsi="Times New Roman"/>
          <w:sz w:val="27"/>
          <w:szCs w:val="27"/>
        </w:rPr>
        <w:t>3. Утвердить Инструкцию по охране труда  для работников Администрации сельского поселения  (Приложение № 3).</w:t>
      </w:r>
    </w:p>
    <w:p w:rsidR="00841D97" w:rsidRPr="00FC1D55" w:rsidRDefault="00841D97" w:rsidP="00841D97">
      <w:pPr>
        <w:pStyle w:val="a3"/>
        <w:ind w:firstLine="540"/>
        <w:jc w:val="both"/>
        <w:rPr>
          <w:rFonts w:ascii="Times New Roman" w:hAnsi="Times New Roman"/>
          <w:sz w:val="27"/>
          <w:szCs w:val="27"/>
        </w:rPr>
      </w:pPr>
      <w:r w:rsidRPr="00FC1D55">
        <w:rPr>
          <w:rFonts w:ascii="Times New Roman" w:hAnsi="Times New Roman"/>
          <w:sz w:val="27"/>
          <w:szCs w:val="27"/>
        </w:rPr>
        <w:t xml:space="preserve">4. Утвердить </w:t>
      </w:r>
      <w:r w:rsidRPr="00FC1D55">
        <w:rPr>
          <w:rStyle w:val="FontStyle19"/>
          <w:sz w:val="27"/>
          <w:szCs w:val="27"/>
        </w:rPr>
        <w:t xml:space="preserve">  Перечень мероприятий по улучшению условий и охраны труда в </w:t>
      </w:r>
      <w:r w:rsidRPr="00FC1D55">
        <w:rPr>
          <w:rFonts w:ascii="Times New Roman" w:hAnsi="Times New Roman"/>
          <w:sz w:val="27"/>
          <w:szCs w:val="27"/>
        </w:rPr>
        <w:t>Администрации сельского поселения</w:t>
      </w:r>
      <w:r w:rsidRPr="00FC1D55">
        <w:rPr>
          <w:rStyle w:val="FontStyle19"/>
          <w:sz w:val="27"/>
          <w:szCs w:val="27"/>
        </w:rPr>
        <w:t xml:space="preserve"> на 2018-2021 годы» </w:t>
      </w:r>
      <w:r w:rsidRPr="00FC1D55">
        <w:rPr>
          <w:rFonts w:ascii="Times New Roman" w:hAnsi="Times New Roman"/>
          <w:sz w:val="27"/>
          <w:szCs w:val="27"/>
        </w:rPr>
        <w:t>(Приложение № 4).</w:t>
      </w:r>
    </w:p>
    <w:p w:rsidR="00841D97" w:rsidRPr="00FC1D55" w:rsidRDefault="00841D97" w:rsidP="00841D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1D55">
        <w:rPr>
          <w:rFonts w:ascii="Times New Roman" w:hAnsi="Times New Roman"/>
          <w:sz w:val="27"/>
          <w:szCs w:val="27"/>
        </w:rPr>
        <w:tab/>
        <w:t xml:space="preserve">5. Обнародовать настоящее постановление  на информационном стенде Администрации сельского поселения Максим - Горьковский сельсовет муниципального района Белебеевский район Республики Башкортостан по адресу: РБ, Белебеевский район, с. Центральной усадьбы племзавода имени Максима Горького, ул. Садовая, д. 3  и разместить на официальном сайте </w:t>
      </w:r>
      <w:proofErr w:type="spellStart"/>
      <w:r w:rsidRPr="00FC1D55">
        <w:rPr>
          <w:rFonts w:ascii="Times New Roman" w:hAnsi="Times New Roman"/>
          <w:sz w:val="27"/>
          <w:szCs w:val="27"/>
        </w:rPr>
        <w:t>www</w:t>
      </w:r>
      <w:proofErr w:type="spellEnd"/>
      <w:r w:rsidRPr="00FC1D55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FC1D55">
        <w:rPr>
          <w:rFonts w:ascii="Times New Roman" w:hAnsi="Times New Roman"/>
          <w:sz w:val="27"/>
          <w:szCs w:val="27"/>
        </w:rPr>
        <w:t>belebey-mr</w:t>
      </w:r>
      <w:proofErr w:type="spellEnd"/>
      <w:r w:rsidRPr="00FC1D55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FC1D55">
        <w:rPr>
          <w:rFonts w:ascii="Times New Roman" w:hAnsi="Times New Roman"/>
          <w:sz w:val="27"/>
          <w:szCs w:val="27"/>
        </w:rPr>
        <w:t>ru</w:t>
      </w:r>
      <w:proofErr w:type="spellEnd"/>
      <w:r w:rsidRPr="00FC1D55">
        <w:rPr>
          <w:rFonts w:ascii="Times New Roman" w:hAnsi="Times New Roman"/>
          <w:sz w:val="27"/>
          <w:szCs w:val="27"/>
        </w:rPr>
        <w:t>.</w:t>
      </w:r>
    </w:p>
    <w:p w:rsidR="00FC1D55" w:rsidRPr="00FC1D55" w:rsidRDefault="00FC1D55" w:rsidP="00FC1D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1D55">
        <w:rPr>
          <w:rFonts w:ascii="Times New Roman" w:hAnsi="Times New Roman"/>
          <w:sz w:val="27"/>
          <w:szCs w:val="27"/>
        </w:rPr>
        <w:t>6. Постановление № 44 от 29.08.2012 года считать утратившим силу.</w:t>
      </w:r>
    </w:p>
    <w:p w:rsidR="00841D97" w:rsidRDefault="00841D97" w:rsidP="00841D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1D55">
        <w:rPr>
          <w:rFonts w:ascii="Times New Roman" w:hAnsi="Times New Roman"/>
          <w:sz w:val="27"/>
          <w:szCs w:val="27"/>
        </w:rPr>
        <w:tab/>
      </w:r>
      <w:r w:rsidR="00FC1D55" w:rsidRPr="00FC1D55">
        <w:rPr>
          <w:rFonts w:ascii="Times New Roman" w:hAnsi="Times New Roman"/>
          <w:sz w:val="27"/>
          <w:szCs w:val="27"/>
        </w:rPr>
        <w:t>7</w:t>
      </w:r>
      <w:r w:rsidRPr="00FC1D55">
        <w:rPr>
          <w:rFonts w:ascii="Times New Roman" w:hAnsi="Times New Roman"/>
          <w:sz w:val="27"/>
          <w:szCs w:val="27"/>
        </w:rPr>
        <w:t>. Контроль исполнения настоящего постановления оставляю за собой.</w:t>
      </w:r>
    </w:p>
    <w:p w:rsidR="00FC1D55" w:rsidRDefault="00FC1D55" w:rsidP="00841D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315BD" w:rsidRDefault="008315BD" w:rsidP="00841D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315BD" w:rsidRPr="00FC1D55" w:rsidRDefault="008315BD" w:rsidP="00841D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1D97" w:rsidRPr="00FC1D55" w:rsidRDefault="00841D97" w:rsidP="00841D9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C1D55">
        <w:rPr>
          <w:rFonts w:ascii="Times New Roman" w:hAnsi="Times New Roman"/>
          <w:sz w:val="27"/>
          <w:szCs w:val="27"/>
        </w:rPr>
        <w:t>Глава Сельског</w:t>
      </w:r>
      <w:r w:rsidR="00275B92" w:rsidRPr="00FC1D55">
        <w:rPr>
          <w:rFonts w:ascii="Times New Roman" w:hAnsi="Times New Roman"/>
          <w:sz w:val="27"/>
          <w:szCs w:val="27"/>
        </w:rPr>
        <w:t xml:space="preserve">о поселения                             </w:t>
      </w:r>
      <w:r w:rsidRPr="00FC1D55">
        <w:rPr>
          <w:rFonts w:ascii="Times New Roman" w:hAnsi="Times New Roman"/>
          <w:sz w:val="27"/>
          <w:szCs w:val="27"/>
        </w:rPr>
        <w:t xml:space="preserve">     </w:t>
      </w:r>
      <w:r w:rsidR="008315BD">
        <w:rPr>
          <w:rFonts w:ascii="Times New Roman" w:hAnsi="Times New Roman"/>
          <w:sz w:val="27"/>
          <w:szCs w:val="27"/>
        </w:rPr>
        <w:t xml:space="preserve">            </w:t>
      </w:r>
      <w:r w:rsidRPr="00FC1D55">
        <w:rPr>
          <w:rFonts w:ascii="Times New Roman" w:hAnsi="Times New Roman"/>
          <w:sz w:val="27"/>
          <w:szCs w:val="27"/>
        </w:rPr>
        <w:t xml:space="preserve">                  </w:t>
      </w:r>
      <w:r w:rsidR="00275B92" w:rsidRPr="00FC1D55">
        <w:rPr>
          <w:rFonts w:ascii="Times New Roman" w:hAnsi="Times New Roman"/>
          <w:sz w:val="27"/>
          <w:szCs w:val="27"/>
        </w:rPr>
        <w:t xml:space="preserve">Н.К. Красильникова      </w:t>
      </w:r>
    </w:p>
    <w:p w:rsidR="00FC1D55" w:rsidRPr="00C8384C" w:rsidRDefault="00FC1D55" w:rsidP="00095CAA">
      <w:pPr>
        <w:pStyle w:val="3"/>
        <w:spacing w:after="0"/>
        <w:ind w:firstLine="540"/>
        <w:jc w:val="both"/>
        <w:rPr>
          <w:szCs w:val="28"/>
        </w:rPr>
      </w:pPr>
    </w:p>
    <w:p w:rsidR="00880354" w:rsidRDefault="00880354" w:rsidP="00F94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9EA" w:rsidRPr="00376082" w:rsidRDefault="00095CAA" w:rsidP="00F9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EA" w:rsidRPr="00376082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УТВЕРЖДАЮ</w:t>
      </w:r>
    </w:p>
    <w:p w:rsidR="00F949EA" w:rsidRPr="00376082" w:rsidRDefault="00F949EA" w:rsidP="00F94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082">
        <w:rPr>
          <w:rFonts w:ascii="Times New Roman" w:hAnsi="Times New Roman"/>
          <w:sz w:val="24"/>
          <w:szCs w:val="24"/>
        </w:rPr>
        <w:t xml:space="preserve">Председатель профкома </w:t>
      </w:r>
      <w:proofErr w:type="gramStart"/>
      <w:r w:rsidRPr="00376082">
        <w:rPr>
          <w:rFonts w:ascii="Times New Roman" w:hAnsi="Times New Roman"/>
          <w:sz w:val="24"/>
          <w:szCs w:val="24"/>
        </w:rPr>
        <w:t>первичной</w:t>
      </w:r>
      <w:proofErr w:type="gramEnd"/>
      <w:r w:rsidRPr="00376082">
        <w:rPr>
          <w:rFonts w:ascii="Times New Roman" w:hAnsi="Times New Roman"/>
          <w:sz w:val="24"/>
          <w:szCs w:val="24"/>
        </w:rPr>
        <w:t xml:space="preserve">         </w:t>
      </w:r>
      <w:r w:rsidR="008319D7">
        <w:rPr>
          <w:rFonts w:ascii="Times New Roman" w:hAnsi="Times New Roman"/>
          <w:sz w:val="24"/>
          <w:szCs w:val="24"/>
        </w:rPr>
        <w:t xml:space="preserve">                             </w:t>
      </w:r>
      <w:r w:rsidRPr="00376082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F949EA" w:rsidRPr="00376082" w:rsidRDefault="00F949EA" w:rsidP="00F949E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082">
        <w:rPr>
          <w:rFonts w:ascii="Times New Roman" w:hAnsi="Times New Roman"/>
          <w:sz w:val="24"/>
          <w:szCs w:val="24"/>
        </w:rPr>
        <w:t>профсо</w:t>
      </w:r>
      <w:r w:rsidR="008319D7">
        <w:rPr>
          <w:rFonts w:ascii="Times New Roman" w:hAnsi="Times New Roman"/>
          <w:sz w:val="24"/>
          <w:szCs w:val="24"/>
        </w:rPr>
        <w:t xml:space="preserve">юзной организации администрации                         </w:t>
      </w:r>
      <w:r w:rsidRPr="00376082">
        <w:rPr>
          <w:rFonts w:ascii="Times New Roman" w:hAnsi="Times New Roman"/>
          <w:sz w:val="24"/>
          <w:szCs w:val="24"/>
        </w:rPr>
        <w:t xml:space="preserve">Максим – Горьковский </w:t>
      </w:r>
      <w:r w:rsidR="008319D7">
        <w:rPr>
          <w:rFonts w:ascii="Times New Roman" w:hAnsi="Times New Roman"/>
          <w:sz w:val="24"/>
          <w:szCs w:val="24"/>
        </w:rPr>
        <w:t>сельсовет</w:t>
      </w:r>
    </w:p>
    <w:p w:rsidR="00F949EA" w:rsidRPr="00376082" w:rsidRDefault="00F949EA" w:rsidP="00F949E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082">
        <w:rPr>
          <w:rFonts w:ascii="Times New Roman" w:hAnsi="Times New Roman"/>
          <w:sz w:val="24"/>
          <w:szCs w:val="24"/>
        </w:rPr>
        <w:t>СП Мак</w:t>
      </w:r>
      <w:r w:rsidR="008319D7">
        <w:rPr>
          <w:rFonts w:ascii="Times New Roman" w:hAnsi="Times New Roman"/>
          <w:sz w:val="24"/>
          <w:szCs w:val="24"/>
        </w:rPr>
        <w:t xml:space="preserve">сим-Горьковский сельсовет МР                              </w:t>
      </w:r>
      <w:proofErr w:type="spellStart"/>
      <w:r w:rsidRPr="00376082">
        <w:rPr>
          <w:rFonts w:ascii="Times New Roman" w:hAnsi="Times New Roman"/>
          <w:sz w:val="24"/>
          <w:szCs w:val="24"/>
        </w:rPr>
        <w:t>МР</w:t>
      </w:r>
      <w:proofErr w:type="spellEnd"/>
      <w:r w:rsidRPr="0037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82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376082">
        <w:rPr>
          <w:rFonts w:ascii="Times New Roman" w:hAnsi="Times New Roman"/>
          <w:sz w:val="24"/>
          <w:szCs w:val="24"/>
        </w:rPr>
        <w:t xml:space="preserve"> район РБ</w:t>
      </w:r>
    </w:p>
    <w:p w:rsidR="00F949EA" w:rsidRPr="00376082" w:rsidRDefault="00F949EA" w:rsidP="00F949E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082">
        <w:rPr>
          <w:rFonts w:ascii="Times New Roman" w:hAnsi="Times New Roman"/>
          <w:sz w:val="24"/>
          <w:szCs w:val="24"/>
        </w:rPr>
        <w:t>Белебеевский район РБ</w:t>
      </w:r>
    </w:p>
    <w:p w:rsidR="00F949EA" w:rsidRPr="00376082" w:rsidRDefault="00F949EA" w:rsidP="00F949E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            </w:t>
      </w:r>
      <w:r w:rsidRPr="00376082">
        <w:rPr>
          <w:rFonts w:ascii="Times New Roman" w:hAnsi="Times New Roman"/>
          <w:sz w:val="24"/>
          <w:szCs w:val="24"/>
        </w:rPr>
        <w:t xml:space="preserve"> </w:t>
      </w:r>
      <w:r w:rsidR="00880354">
        <w:rPr>
          <w:rFonts w:ascii="Times New Roman" w:hAnsi="Times New Roman"/>
          <w:sz w:val="24"/>
          <w:szCs w:val="24"/>
        </w:rPr>
        <w:t xml:space="preserve">  Г.И. Фазылова</w:t>
      </w:r>
      <w:r w:rsidR="008319D7">
        <w:rPr>
          <w:rFonts w:ascii="Times New Roman" w:hAnsi="Times New Roman"/>
          <w:sz w:val="24"/>
          <w:szCs w:val="24"/>
        </w:rPr>
        <w:t xml:space="preserve">                               __</w:t>
      </w:r>
      <w:r w:rsidR="00880354">
        <w:rPr>
          <w:rFonts w:ascii="Times New Roman" w:hAnsi="Times New Roman"/>
          <w:sz w:val="24"/>
          <w:szCs w:val="24"/>
        </w:rPr>
        <w:t>________</w:t>
      </w:r>
      <w:r w:rsidRPr="00376082">
        <w:rPr>
          <w:rFonts w:ascii="Times New Roman" w:hAnsi="Times New Roman"/>
          <w:sz w:val="24"/>
          <w:szCs w:val="24"/>
        </w:rPr>
        <w:t xml:space="preserve"> </w:t>
      </w:r>
      <w:r w:rsidR="00880354">
        <w:rPr>
          <w:rFonts w:ascii="Times New Roman" w:hAnsi="Times New Roman"/>
          <w:sz w:val="24"/>
          <w:szCs w:val="24"/>
        </w:rPr>
        <w:t>Н.К. Красильникова</w:t>
      </w:r>
      <w:r w:rsidRPr="00376082">
        <w:rPr>
          <w:rFonts w:ascii="Times New Roman" w:hAnsi="Times New Roman"/>
          <w:sz w:val="24"/>
          <w:szCs w:val="24"/>
        </w:rPr>
        <w:t xml:space="preserve"> </w:t>
      </w:r>
    </w:p>
    <w:p w:rsidR="00F949EA" w:rsidRPr="00376082" w:rsidRDefault="00F949EA" w:rsidP="00F949E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082">
        <w:rPr>
          <w:rFonts w:ascii="Times New Roman" w:hAnsi="Times New Roman"/>
          <w:sz w:val="24"/>
          <w:szCs w:val="24"/>
        </w:rPr>
        <w:t>«___»_____________</w:t>
      </w:r>
      <w:r w:rsidR="00880354">
        <w:rPr>
          <w:rFonts w:ascii="Times New Roman" w:hAnsi="Times New Roman"/>
          <w:sz w:val="24"/>
          <w:szCs w:val="24"/>
        </w:rPr>
        <w:t>_2018</w:t>
      </w:r>
      <w:r w:rsidR="008319D7">
        <w:rPr>
          <w:rFonts w:ascii="Times New Roman" w:hAnsi="Times New Roman"/>
          <w:sz w:val="24"/>
          <w:szCs w:val="24"/>
        </w:rPr>
        <w:t xml:space="preserve">г.                                                 </w:t>
      </w:r>
      <w:r w:rsidR="00880354">
        <w:rPr>
          <w:rFonts w:ascii="Times New Roman" w:hAnsi="Times New Roman"/>
          <w:sz w:val="24"/>
          <w:szCs w:val="24"/>
        </w:rPr>
        <w:t>«___»_____</w:t>
      </w:r>
      <w:r w:rsidR="008319D7">
        <w:rPr>
          <w:rFonts w:ascii="Times New Roman" w:hAnsi="Times New Roman"/>
          <w:sz w:val="24"/>
          <w:szCs w:val="24"/>
        </w:rPr>
        <w:t>_</w:t>
      </w:r>
      <w:r w:rsidR="00880354">
        <w:rPr>
          <w:rFonts w:ascii="Times New Roman" w:hAnsi="Times New Roman"/>
          <w:sz w:val="24"/>
          <w:szCs w:val="24"/>
        </w:rPr>
        <w:t>__________2018</w:t>
      </w:r>
      <w:r w:rsidRPr="00376082">
        <w:rPr>
          <w:rFonts w:ascii="Times New Roman" w:hAnsi="Times New Roman"/>
          <w:sz w:val="24"/>
          <w:szCs w:val="24"/>
        </w:rPr>
        <w:t xml:space="preserve"> г.</w:t>
      </w:r>
    </w:p>
    <w:p w:rsidR="00F949EA" w:rsidRDefault="00F949EA" w:rsidP="00F949EA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C98" w:rsidRPr="007E75D8" w:rsidRDefault="001F4C98" w:rsidP="001F4C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7E75D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1F4C98" w:rsidRPr="007E75D8" w:rsidRDefault="001F4C98" w:rsidP="001F4C98">
      <w:pPr>
        <w:spacing w:after="0" w:line="240" w:lineRule="auto"/>
        <w:ind w:right="-739" w:firstLine="4536"/>
        <w:rPr>
          <w:rFonts w:ascii="Times New Roman" w:hAnsi="Times New Roman"/>
        </w:rPr>
      </w:pPr>
      <w:r w:rsidRPr="007E75D8">
        <w:rPr>
          <w:rFonts w:ascii="Times New Roman" w:hAnsi="Times New Roman"/>
        </w:rPr>
        <w:t xml:space="preserve">к постановлению Главы сельского поселения Максим- 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r w:rsidRPr="007E75D8">
        <w:rPr>
          <w:rFonts w:ascii="Times New Roman" w:hAnsi="Times New Roman"/>
        </w:rPr>
        <w:t>Горьковский сельсовет муниципального района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proofErr w:type="spellStart"/>
      <w:r w:rsidRPr="007E75D8">
        <w:rPr>
          <w:rFonts w:ascii="Times New Roman" w:hAnsi="Times New Roman"/>
        </w:rPr>
        <w:t>Белебеевский</w:t>
      </w:r>
      <w:proofErr w:type="spellEnd"/>
      <w:r w:rsidRPr="007E75D8">
        <w:rPr>
          <w:rFonts w:ascii="Times New Roman" w:hAnsi="Times New Roman"/>
        </w:rPr>
        <w:t xml:space="preserve"> район Республики Башкортостан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От 10.05.2018 г. №31</w:t>
      </w:r>
    </w:p>
    <w:p w:rsidR="00F949EA" w:rsidRPr="003B68DA" w:rsidRDefault="00F949EA" w:rsidP="00F949EA">
      <w:pPr>
        <w:spacing w:after="0" w:line="240" w:lineRule="auto"/>
        <w:ind w:firstLine="420"/>
        <w:jc w:val="right"/>
        <w:rPr>
          <w:rFonts w:ascii="Times New Roman" w:hAnsi="Times New Roman"/>
          <w:sz w:val="24"/>
          <w:szCs w:val="24"/>
        </w:rPr>
      </w:pPr>
    </w:p>
    <w:p w:rsidR="00F949EA" w:rsidRDefault="00F949EA" w:rsidP="00F94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F949EA" w:rsidRDefault="00F949EA" w:rsidP="00F94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 xml:space="preserve">по охране труда для работников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540A4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F949EA" w:rsidRPr="00540A44" w:rsidRDefault="00F949EA" w:rsidP="00F9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>Белебеевский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0A4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949EA" w:rsidRPr="00540A44" w:rsidRDefault="00F949EA" w:rsidP="00F94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9EA" w:rsidRPr="00540A44" w:rsidRDefault="00F949EA" w:rsidP="00F9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>1. ОБШИЕ ТРЕБОВАНИЯ БЕЗОПАСНОСТИ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 xml:space="preserve">1.1. Настоящая инструкция разработана для муниципальных и немуниципальных служащих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540A44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1.2. Работник Администрации допускается к самостоятельной работе после прохождения: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медицинского освидетельствования;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вводного инструктажа по охране труда;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первичного инструктажа на рабочем месте;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 xml:space="preserve">- обучения элементарным правилам </w:t>
      </w:r>
      <w:proofErr w:type="spellStart"/>
      <w:r w:rsidRPr="00540A44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540A44">
        <w:rPr>
          <w:rFonts w:ascii="Times New Roman" w:hAnsi="Times New Roman"/>
          <w:sz w:val="28"/>
          <w:szCs w:val="28"/>
        </w:rPr>
        <w:t xml:space="preserve">, проверки знаний элементарных правил </w:t>
      </w:r>
      <w:proofErr w:type="spellStart"/>
      <w:r w:rsidRPr="00540A44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540A44">
        <w:rPr>
          <w:rFonts w:ascii="Times New Roman" w:hAnsi="Times New Roman"/>
          <w:sz w:val="28"/>
          <w:szCs w:val="28"/>
        </w:rPr>
        <w:t>.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1.3. Повторный  инструктаж  по  охране  труда  и  проверка знаний настоящей инструкции для работников Администрации проводится один раз в 6  месяцев.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1.5. Работник Администрации должен выполнять свои обязанности в рабочее время согласно Правилам  внутреннего  трудового  распорядка.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повышенные уровни электромагнитного излучения;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пониженная или повышенная влажность воздуха рабочей зоны;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пониженная или повышенная подвижность воздуха рабочей зоны;</w:t>
      </w:r>
    </w:p>
    <w:p w:rsidR="00F949EA" w:rsidRPr="00540A44" w:rsidRDefault="00F949EA" w:rsidP="00F949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повышенный уровень шума;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lastRenderedPageBreak/>
        <w:t>- не разрешать вешать одежду на выключатели или розетки;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не хранить легковоспламеняющиеся вещества в комнатах;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не разрешать курение в комнатах;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при общем сигнале опасности без паники выйти из здания;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 xml:space="preserve">- курить только в отведенных местах. 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11.2. Работнику запрещается: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применять открытый огонь  для  любых  целей;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оставлять без присмотра электрооборудование (ПК, нагреватель, настольную лампу и т.д.);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сушить одежду и обувь на нагревательных приборах;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пользоваться самодельными электроприводными средствами;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пользоваться неисправными электроприборами;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- курить  на  рабочем  месте.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 xml:space="preserve"> 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 xml:space="preserve">   Краткие правила по охране труда для работников  администрации: 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1.  Не пользоваться неисправным оборудованием.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2.  Работать на ПК с соблюдением гигиенических норм и времени труда и отдыха.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3. При несчастном случае оказать доврачебную помощь и вызвать скорую медицинскую помощь.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4.  Знать правила пожарной безопасности.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5. Запрещается   употреблять  спиртные  напитки  на  работе.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6. Соблюдать  правила  вежливости,  терпимости, такта,  не  допускать  грубость.</w:t>
      </w:r>
    </w:p>
    <w:p w:rsidR="00880354" w:rsidRPr="00540A4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7.   В случае неадекватного поведения гражданина  вести прием в присутствии другого муниципального служащего и сообщать об этом своему руководителю  и  ответственному по охране труда администрации.</w:t>
      </w:r>
    </w:p>
    <w:p w:rsidR="0088035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80354" w:rsidRDefault="00880354" w:rsidP="008803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80354" w:rsidRPr="00540A44" w:rsidRDefault="00CE4F23" w:rsidP="008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 и</w:t>
      </w:r>
      <w:proofErr w:type="gramEnd"/>
      <w:r>
        <w:rPr>
          <w:rFonts w:ascii="Times New Roman" w:hAnsi="Times New Roman"/>
          <w:sz w:val="28"/>
          <w:szCs w:val="28"/>
        </w:rPr>
        <w:t xml:space="preserve">.о. управляющего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Гареева Н.С.</w:t>
      </w:r>
    </w:p>
    <w:p w:rsidR="008F6D56" w:rsidRDefault="008F6D56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9D7" w:rsidRDefault="008319D7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9D7" w:rsidRDefault="008319D7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9D7" w:rsidRDefault="008319D7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9D7" w:rsidRDefault="008319D7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9D7" w:rsidRDefault="008319D7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9D7" w:rsidRDefault="008319D7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C98" w:rsidRDefault="001F4C98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C98" w:rsidRDefault="001F4C98" w:rsidP="00F9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r w:rsidRPr="007E75D8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1F4C98" w:rsidRPr="007E75D8" w:rsidRDefault="001F4C98" w:rsidP="001F4C98">
      <w:pPr>
        <w:spacing w:after="0" w:line="240" w:lineRule="auto"/>
        <w:ind w:right="-739" w:firstLine="4536"/>
        <w:rPr>
          <w:rFonts w:ascii="Times New Roman" w:hAnsi="Times New Roman"/>
        </w:rPr>
      </w:pPr>
      <w:r w:rsidRPr="007E75D8">
        <w:rPr>
          <w:rFonts w:ascii="Times New Roman" w:hAnsi="Times New Roman"/>
        </w:rPr>
        <w:t xml:space="preserve">к постановлению Главы сельского поселения Максим- 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r w:rsidRPr="007E75D8">
        <w:rPr>
          <w:rFonts w:ascii="Times New Roman" w:hAnsi="Times New Roman"/>
        </w:rPr>
        <w:t>Горьковский сельсовет муниципального района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proofErr w:type="spellStart"/>
      <w:r w:rsidRPr="007E75D8">
        <w:rPr>
          <w:rFonts w:ascii="Times New Roman" w:hAnsi="Times New Roman"/>
        </w:rPr>
        <w:t>Белебеевский</w:t>
      </w:r>
      <w:proofErr w:type="spellEnd"/>
      <w:r w:rsidRPr="007E75D8">
        <w:rPr>
          <w:rFonts w:ascii="Times New Roman" w:hAnsi="Times New Roman"/>
        </w:rPr>
        <w:t xml:space="preserve"> район Республики Башкортостан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От 10.05.2018 г. №31</w:t>
      </w:r>
    </w:p>
    <w:p w:rsidR="00CE4F23" w:rsidRDefault="00CE4F23" w:rsidP="004C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250" w:rsidRPr="00540A44" w:rsidRDefault="004C3250" w:rsidP="004C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>ПОЛОЖЕНИЕ</w:t>
      </w:r>
    </w:p>
    <w:p w:rsidR="004C3250" w:rsidRPr="00540A44" w:rsidRDefault="004C3250" w:rsidP="004C3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 xml:space="preserve">о комиссии по охране труда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540A44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540A4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4C3250" w:rsidRPr="00540A44" w:rsidRDefault="004C3250" w:rsidP="004C3250">
      <w:pPr>
        <w:spacing w:after="0" w:line="240" w:lineRule="auto"/>
        <w:ind w:firstLine="420"/>
        <w:rPr>
          <w:rFonts w:ascii="Times New Roman" w:hAnsi="Times New Roman"/>
          <w:sz w:val="28"/>
          <w:szCs w:val="28"/>
        </w:rPr>
      </w:pPr>
    </w:p>
    <w:p w:rsidR="004C3250" w:rsidRDefault="004C3250" w:rsidP="004C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C3250" w:rsidRPr="003B68DA" w:rsidRDefault="004C3250" w:rsidP="004C32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 для организации совместных действий Главы сельского поселения, работников администрации, (далее – работников), профсоюзной организации администрации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Положение предусматривает: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основные задачи Комиссии;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функции Комиссии;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права Комиссии;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 xml:space="preserve">организация работы Комиссии. 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Комиссия в своей деятельности руководствуется законами и иными нормативными правовыми актами Российской Федерации и Правительства Московской области об охране труда.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Положение о комиссии утверждается постановлением Главы сельского поселения, с учетом мнения первичной профсоюзной организации.</w:t>
      </w:r>
    </w:p>
    <w:p w:rsidR="004C3250" w:rsidRPr="004C3250" w:rsidRDefault="004C3250" w:rsidP="004C3250">
      <w:pPr>
        <w:spacing w:before="120" w:after="120" w:line="240" w:lineRule="auto"/>
        <w:ind w:firstLine="140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>2. Задачи Комиссии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Задачами Комиссии являются:</w:t>
      </w:r>
    </w:p>
    <w:p w:rsidR="004C3250" w:rsidRPr="00540A44" w:rsidRDefault="004C3250" w:rsidP="004C3250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разработка на основе предложений членов Комиссии программы совместных действий:  администрации, профсоюзной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A44">
        <w:rPr>
          <w:rFonts w:ascii="Times New Roman" w:hAnsi="Times New Roman"/>
          <w:sz w:val="28"/>
          <w:szCs w:val="28"/>
        </w:rPr>
        <w:t>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 xml:space="preserve">2) заслушивать на заседаниях Комиссии сообщения Главы сельского поселения (его представителей), руководителей структурных подразделений и </w:t>
      </w:r>
      <w:r w:rsidRPr="00540A44">
        <w:rPr>
          <w:rFonts w:ascii="Times New Roman" w:hAnsi="Times New Roman"/>
          <w:sz w:val="28"/>
          <w:szCs w:val="28"/>
        </w:rPr>
        <w:lastRenderedPageBreak/>
        <w:t>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4C3250" w:rsidRPr="004C3250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4C3250" w:rsidRPr="00540A44" w:rsidRDefault="004C3250" w:rsidP="00D1644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>5. Организация работы Комиссии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5.1.  Комиссия создается по инициативе Главы сельского поселения из представителей администрации и профсоюзной организации, в количестве 5 человек.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5.2.  Выдвижение в Комиссию представителей работников организации  осуществляется на основании решения выборного органа первичной профсоюзной организации, представителей администрации – Главой сельского поселения. Состав Комиссии утверждается актом Главы сельского поселения.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5.3. Выборный орган первичной профсоюзной организации работников вправе отзывать из Комиссии своих представителей и выдвинуть в ее состав новых представителей.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 от основной работы. 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5.5.  Комиссия осуществляет свою деятельность в соответствии с разрабатываемым планом работы.</w:t>
      </w:r>
    </w:p>
    <w:p w:rsidR="004C3250" w:rsidRPr="00540A44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 xml:space="preserve">5.6. 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D1644D" w:rsidRDefault="004C3250" w:rsidP="00D1644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44">
        <w:rPr>
          <w:rFonts w:ascii="Times New Roman" w:hAnsi="Times New Roman"/>
          <w:sz w:val="28"/>
          <w:szCs w:val="28"/>
        </w:rPr>
        <w:t>5.7.  Заседания Комиссии проводятся по мере необходимости, но не реже одного раза в квартал.</w:t>
      </w:r>
    </w:p>
    <w:p w:rsidR="004C3250" w:rsidRDefault="00C7540A" w:rsidP="00D1644D">
      <w:pPr>
        <w:spacing w:before="120"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управляющего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Гареева Н.С.</w:t>
      </w:r>
    </w:p>
    <w:p w:rsidR="001F4C98" w:rsidRDefault="001F4C98" w:rsidP="00D1644D">
      <w:pPr>
        <w:spacing w:before="120" w:after="0"/>
        <w:rPr>
          <w:rFonts w:ascii="Times New Roman" w:hAnsi="Times New Roman"/>
          <w:sz w:val="28"/>
          <w:szCs w:val="28"/>
        </w:rPr>
      </w:pPr>
    </w:p>
    <w:p w:rsidR="001F4C98" w:rsidRDefault="001F4C98" w:rsidP="00D1644D">
      <w:pPr>
        <w:spacing w:before="120" w:after="0"/>
        <w:rPr>
          <w:rFonts w:ascii="Times New Roman" w:hAnsi="Times New Roman"/>
          <w:sz w:val="28"/>
          <w:szCs w:val="28"/>
        </w:rPr>
      </w:pPr>
    </w:p>
    <w:p w:rsidR="001F4C98" w:rsidRDefault="001F4C98" w:rsidP="00D1644D">
      <w:pPr>
        <w:spacing w:before="120" w:after="0"/>
        <w:rPr>
          <w:rFonts w:ascii="Times New Roman" w:hAnsi="Times New Roman"/>
          <w:sz w:val="28"/>
          <w:szCs w:val="28"/>
        </w:rPr>
      </w:pP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r w:rsidRPr="007E75D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1F4C98" w:rsidRPr="007E75D8" w:rsidRDefault="001F4C98" w:rsidP="001F4C98">
      <w:pPr>
        <w:spacing w:after="0" w:line="240" w:lineRule="auto"/>
        <w:ind w:right="-739" w:firstLine="4536"/>
        <w:rPr>
          <w:rFonts w:ascii="Times New Roman" w:hAnsi="Times New Roman"/>
        </w:rPr>
      </w:pPr>
      <w:r w:rsidRPr="007E75D8">
        <w:rPr>
          <w:rFonts w:ascii="Times New Roman" w:hAnsi="Times New Roman"/>
        </w:rPr>
        <w:t xml:space="preserve">к постановлению Главы сельского поселения Максим- 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r w:rsidRPr="007E75D8">
        <w:rPr>
          <w:rFonts w:ascii="Times New Roman" w:hAnsi="Times New Roman"/>
        </w:rPr>
        <w:t>Горьковский сельсовет муниципального района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proofErr w:type="spellStart"/>
      <w:r w:rsidRPr="007E75D8">
        <w:rPr>
          <w:rFonts w:ascii="Times New Roman" w:hAnsi="Times New Roman"/>
        </w:rPr>
        <w:t>Белебеевский</w:t>
      </w:r>
      <w:proofErr w:type="spellEnd"/>
      <w:r w:rsidRPr="007E75D8">
        <w:rPr>
          <w:rFonts w:ascii="Times New Roman" w:hAnsi="Times New Roman"/>
        </w:rPr>
        <w:t xml:space="preserve"> район Республики Башкортостан</w:t>
      </w:r>
    </w:p>
    <w:p w:rsidR="001F4C98" w:rsidRPr="007E75D8" w:rsidRDefault="001F4C98" w:rsidP="001F4C98">
      <w:pPr>
        <w:spacing w:after="0" w:line="240" w:lineRule="auto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От 10.05.2018 г. №31</w:t>
      </w:r>
    </w:p>
    <w:p w:rsidR="00726574" w:rsidRPr="00540A44" w:rsidRDefault="00726574" w:rsidP="00726574">
      <w:pPr>
        <w:spacing w:after="0" w:line="240" w:lineRule="auto"/>
        <w:ind w:firstLine="7020"/>
        <w:jc w:val="right"/>
        <w:rPr>
          <w:rFonts w:ascii="Times New Roman" w:hAnsi="Times New Roman"/>
          <w:sz w:val="24"/>
          <w:szCs w:val="24"/>
        </w:rPr>
      </w:pPr>
    </w:p>
    <w:p w:rsidR="00726574" w:rsidRPr="00540A44" w:rsidRDefault="00726574" w:rsidP="00726574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726574" w:rsidRPr="00540A44" w:rsidRDefault="00726574" w:rsidP="0072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>Состав</w:t>
      </w:r>
    </w:p>
    <w:p w:rsidR="00726574" w:rsidRDefault="00726574" w:rsidP="0072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 xml:space="preserve">комиссии по охране труда в сельском поселении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540A4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Белебеевский район </w:t>
      </w:r>
    </w:p>
    <w:p w:rsidR="00726574" w:rsidRDefault="00726574" w:rsidP="0072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A4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726574" w:rsidRPr="00540A44" w:rsidRDefault="00726574" w:rsidP="0072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74" w:rsidRPr="00540A44" w:rsidRDefault="00726574" w:rsidP="0072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74" w:rsidRPr="00540A44" w:rsidRDefault="00726574" w:rsidP="00726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 xml:space="preserve">1. Председатель комиссии –  </w:t>
      </w:r>
      <w:r>
        <w:rPr>
          <w:rFonts w:ascii="Times New Roman" w:hAnsi="Times New Roman"/>
          <w:sz w:val="28"/>
          <w:szCs w:val="28"/>
        </w:rPr>
        <w:t>Красильникова Н.К., Глава сельского поселения;</w:t>
      </w:r>
    </w:p>
    <w:p w:rsidR="00726574" w:rsidRPr="00540A44" w:rsidRDefault="00726574" w:rsidP="00726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A44">
        <w:rPr>
          <w:rFonts w:ascii="Times New Roman" w:hAnsi="Times New Roman"/>
          <w:sz w:val="28"/>
          <w:szCs w:val="28"/>
        </w:rPr>
        <w:t>2.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40A44">
        <w:rPr>
          <w:rFonts w:ascii="Times New Roman" w:hAnsi="Times New Roman"/>
          <w:sz w:val="28"/>
          <w:szCs w:val="28"/>
        </w:rPr>
        <w:t xml:space="preserve"> </w:t>
      </w:r>
      <w:r w:rsidRPr="008B2B2B">
        <w:rPr>
          <w:rFonts w:ascii="Times New Roman" w:hAnsi="Times New Roman"/>
          <w:sz w:val="28"/>
          <w:szCs w:val="28"/>
        </w:rPr>
        <w:t>Гареева Н.С</w:t>
      </w:r>
      <w:r w:rsidRPr="00540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40A44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2 категории</w:t>
      </w:r>
      <w:r w:rsidRPr="00540A4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специалист землеустроитель;</w:t>
      </w:r>
    </w:p>
    <w:p w:rsidR="00726574" w:rsidRPr="00540A44" w:rsidRDefault="00726574" w:rsidP="00726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0A44">
        <w:rPr>
          <w:rFonts w:ascii="Times New Roman" w:hAnsi="Times New Roman"/>
          <w:sz w:val="28"/>
          <w:szCs w:val="28"/>
        </w:rPr>
        <w:t xml:space="preserve">. Члены комиссии: </w:t>
      </w:r>
      <w:r>
        <w:rPr>
          <w:rFonts w:ascii="Times New Roman" w:hAnsi="Times New Roman"/>
          <w:sz w:val="28"/>
          <w:szCs w:val="28"/>
        </w:rPr>
        <w:t>Фазылова Г.И., председатель первичной профсоюзной организации</w:t>
      </w:r>
      <w:r w:rsidRPr="00540A44">
        <w:rPr>
          <w:rFonts w:ascii="Times New Roman" w:hAnsi="Times New Roman"/>
          <w:sz w:val="28"/>
          <w:szCs w:val="28"/>
        </w:rPr>
        <w:t>.</w:t>
      </w:r>
    </w:p>
    <w:p w:rsidR="00726574" w:rsidRPr="00540A44" w:rsidRDefault="00726574" w:rsidP="00726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6574" w:rsidRPr="00540A44" w:rsidRDefault="00726574" w:rsidP="00726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40A" w:rsidRDefault="00C7540A" w:rsidP="00C7540A">
      <w:pPr>
        <w:spacing w:before="120"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управляющего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Гареева Н.С.</w:t>
      </w:r>
    </w:p>
    <w:p w:rsidR="001A75FB" w:rsidRDefault="001A75FB">
      <w:pPr>
        <w:rPr>
          <w:rFonts w:ascii="Times New Roman" w:hAnsi="Times New Roman"/>
          <w:sz w:val="28"/>
          <w:szCs w:val="28"/>
        </w:rPr>
      </w:pPr>
    </w:p>
    <w:p w:rsidR="001A75FB" w:rsidRDefault="001A75FB" w:rsidP="001A7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61B1" w:rsidRDefault="006F61B1" w:rsidP="001A75FB">
      <w:pPr>
        <w:rPr>
          <w:rFonts w:ascii="Times New Roman" w:hAnsi="Times New Roman"/>
          <w:sz w:val="28"/>
          <w:szCs w:val="28"/>
        </w:rPr>
        <w:sectPr w:rsidR="006F61B1" w:rsidSect="00E96C6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A75FB" w:rsidRPr="007E75D8" w:rsidRDefault="001A75FB" w:rsidP="001A75FB">
      <w:pPr>
        <w:spacing w:after="0" w:line="240" w:lineRule="auto"/>
        <w:ind w:firstLine="9498"/>
        <w:rPr>
          <w:rFonts w:ascii="Times New Roman" w:hAnsi="Times New Roman"/>
        </w:rPr>
      </w:pPr>
      <w:r w:rsidRPr="007E75D8">
        <w:rPr>
          <w:rFonts w:ascii="Times New Roman" w:hAnsi="Times New Roman"/>
        </w:rPr>
        <w:lastRenderedPageBreak/>
        <w:t>Приложение № 4</w:t>
      </w:r>
    </w:p>
    <w:p w:rsidR="001A75FB" w:rsidRPr="007E75D8" w:rsidRDefault="001A75FB" w:rsidP="001A75FB">
      <w:pPr>
        <w:spacing w:after="0" w:line="240" w:lineRule="auto"/>
        <w:ind w:right="-739" w:firstLine="9498"/>
        <w:rPr>
          <w:rFonts w:ascii="Times New Roman" w:hAnsi="Times New Roman"/>
        </w:rPr>
      </w:pPr>
      <w:r w:rsidRPr="007E75D8">
        <w:rPr>
          <w:rFonts w:ascii="Times New Roman" w:hAnsi="Times New Roman"/>
        </w:rPr>
        <w:t xml:space="preserve">к постановлению Главы сельского поселения Максим- </w:t>
      </w:r>
    </w:p>
    <w:p w:rsidR="001A75FB" w:rsidRPr="007E75D8" w:rsidRDefault="001A75FB" w:rsidP="001A75FB">
      <w:pPr>
        <w:spacing w:after="0" w:line="240" w:lineRule="auto"/>
        <w:ind w:firstLine="9498"/>
        <w:rPr>
          <w:rFonts w:ascii="Times New Roman" w:hAnsi="Times New Roman"/>
        </w:rPr>
      </w:pPr>
      <w:r w:rsidRPr="007E75D8">
        <w:rPr>
          <w:rFonts w:ascii="Times New Roman" w:hAnsi="Times New Roman"/>
        </w:rPr>
        <w:t>Горьковский сельсовет муниципального района</w:t>
      </w:r>
    </w:p>
    <w:p w:rsidR="001A75FB" w:rsidRPr="007E75D8" w:rsidRDefault="001A75FB" w:rsidP="001A75FB">
      <w:pPr>
        <w:spacing w:after="0" w:line="240" w:lineRule="auto"/>
        <w:ind w:firstLine="9498"/>
        <w:rPr>
          <w:rFonts w:ascii="Times New Roman" w:hAnsi="Times New Roman"/>
        </w:rPr>
      </w:pPr>
      <w:r w:rsidRPr="007E75D8">
        <w:rPr>
          <w:rFonts w:ascii="Times New Roman" w:hAnsi="Times New Roman"/>
        </w:rPr>
        <w:t>Белебеевский район Республики Башкортостан</w:t>
      </w:r>
    </w:p>
    <w:p w:rsidR="001A75FB" w:rsidRPr="007E75D8" w:rsidRDefault="00402B77" w:rsidP="001A75FB">
      <w:pPr>
        <w:spacing w:after="0" w:line="240" w:lineRule="auto"/>
        <w:ind w:firstLine="9498"/>
        <w:rPr>
          <w:rFonts w:ascii="Times New Roman" w:hAnsi="Times New Roman"/>
        </w:rPr>
      </w:pPr>
      <w:r>
        <w:rPr>
          <w:rFonts w:ascii="Times New Roman" w:hAnsi="Times New Roman"/>
        </w:rPr>
        <w:t>От 10.05.2018 г. №31</w:t>
      </w:r>
    </w:p>
    <w:p w:rsidR="001A75FB" w:rsidRPr="007E75D8" w:rsidRDefault="001A75FB" w:rsidP="001A75FB">
      <w:pPr>
        <w:spacing w:after="0" w:line="240" w:lineRule="auto"/>
        <w:rPr>
          <w:rStyle w:val="FontStyle19"/>
          <w:b/>
        </w:rPr>
      </w:pPr>
    </w:p>
    <w:p w:rsidR="001A75FB" w:rsidRPr="007E75D8" w:rsidRDefault="001A75FB" w:rsidP="001A75FB">
      <w:pPr>
        <w:spacing w:after="0" w:line="240" w:lineRule="auto"/>
        <w:jc w:val="center"/>
        <w:rPr>
          <w:rStyle w:val="FontStyle19"/>
          <w:b/>
        </w:rPr>
      </w:pPr>
      <w:r w:rsidRPr="007E75D8">
        <w:rPr>
          <w:rStyle w:val="FontStyle19"/>
          <w:b/>
        </w:rPr>
        <w:t xml:space="preserve">Перечень мероприятий </w:t>
      </w:r>
    </w:p>
    <w:p w:rsidR="001A75FB" w:rsidRPr="007E75D8" w:rsidRDefault="001A75FB" w:rsidP="001A75FB">
      <w:pPr>
        <w:spacing w:after="0" w:line="240" w:lineRule="auto"/>
        <w:jc w:val="center"/>
        <w:rPr>
          <w:rStyle w:val="FontStyle19"/>
          <w:b/>
        </w:rPr>
      </w:pPr>
      <w:r w:rsidRPr="007E75D8">
        <w:rPr>
          <w:rStyle w:val="FontStyle19"/>
          <w:b/>
        </w:rPr>
        <w:t xml:space="preserve">по улучшению условий и охраны труда в </w:t>
      </w:r>
      <w:r w:rsidRPr="007E75D8"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  <w:r w:rsidRPr="007E75D8">
        <w:rPr>
          <w:rStyle w:val="FontStyle19"/>
          <w:b/>
        </w:rPr>
        <w:t xml:space="preserve"> Максим – Горьковский сельсовет </w:t>
      </w:r>
    </w:p>
    <w:p w:rsidR="001A75FB" w:rsidRPr="007E75D8" w:rsidRDefault="001A75FB" w:rsidP="001A75FB">
      <w:pPr>
        <w:spacing w:after="0" w:line="240" w:lineRule="auto"/>
        <w:jc w:val="center"/>
        <w:rPr>
          <w:rStyle w:val="FontStyle19"/>
          <w:b/>
        </w:rPr>
      </w:pPr>
      <w:r w:rsidRPr="007E75D8">
        <w:rPr>
          <w:rStyle w:val="FontStyle19"/>
          <w:b/>
        </w:rPr>
        <w:t>на 201</w:t>
      </w:r>
      <w:r w:rsidR="00A7057F">
        <w:rPr>
          <w:rStyle w:val="FontStyle19"/>
          <w:b/>
        </w:rPr>
        <w:t>8-2021</w:t>
      </w:r>
      <w:r w:rsidRPr="007E75D8">
        <w:rPr>
          <w:rStyle w:val="FontStyle19"/>
          <w:b/>
        </w:rPr>
        <w:t xml:space="preserve"> годы</w:t>
      </w:r>
    </w:p>
    <w:p w:rsidR="001A75FB" w:rsidRPr="007E75D8" w:rsidRDefault="001A75FB" w:rsidP="001A75FB">
      <w:pPr>
        <w:spacing w:after="0" w:line="240" w:lineRule="auto"/>
        <w:jc w:val="center"/>
        <w:rPr>
          <w:rStyle w:val="FontStyle19"/>
        </w:rPr>
      </w:pPr>
    </w:p>
    <w:tbl>
      <w:tblPr>
        <w:tblW w:w="15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10620"/>
        <w:gridCol w:w="1620"/>
        <w:gridCol w:w="2592"/>
        <w:gridCol w:w="7"/>
      </w:tblGrid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0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Государственный заказчик, исполнитель</w:t>
            </w:r>
          </w:p>
        </w:tc>
      </w:tr>
      <w:tr w:rsidR="001A75FB" w:rsidRPr="007E75D8" w:rsidTr="00A7057F">
        <w:trPr>
          <w:gridAfter w:val="1"/>
          <w:wAfter w:w="7" w:type="dxa"/>
        </w:trPr>
        <w:tc>
          <w:tcPr>
            <w:tcW w:w="15480" w:type="dxa"/>
            <w:gridSpan w:val="4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1. Активизация деятельности по проведению аттестации рабочих мест по условиям труда и проведению их в соответствии с государственными норматив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ными требованиями охраны труда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 работодателем по вопросам, связанным с проведением аттестации рабочих мест по условиям труда.</w:t>
            </w:r>
          </w:p>
        </w:tc>
        <w:tc>
          <w:tcPr>
            <w:tcW w:w="1620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Проведение аттестации рабочих мест по условиям труда в бюджетных учреждениях сельского поселения (МБУК «Максим-Горьковский СДК»).</w:t>
            </w:r>
          </w:p>
        </w:tc>
        <w:tc>
          <w:tcPr>
            <w:tcW w:w="1620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 w:rsidR="00A7057F"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 w:rsidR="00A7057F"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 xml:space="preserve">По результатам аттестации разработка Плана мероприятий по приведению условий труда в соответствие с государственными нормативными требованиями охраны труда. 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rPr>
          <w:gridAfter w:val="1"/>
          <w:wAfter w:w="7" w:type="dxa"/>
        </w:trPr>
        <w:tc>
          <w:tcPr>
            <w:tcW w:w="15480" w:type="dxa"/>
            <w:gridSpan w:val="4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нормативно-правовой базы охраны труда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Подготовка и принятие постановлений:</w:t>
            </w:r>
          </w:p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- о проведении предварительных и периодических медицинских осмотров работников принимаемых на работу во вредных и опасных условиях;</w:t>
            </w:r>
          </w:p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- о предоставлении информации в сфере охраны труда для проведения мониторинга условий и охраны труда в организациях сельского поселения;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E75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E75D8">
              <w:rPr>
                <w:rFonts w:ascii="Times New Roman" w:hAnsi="Times New Roman"/>
                <w:sz w:val="24"/>
                <w:szCs w:val="24"/>
              </w:rPr>
              <w:t xml:space="preserve"> выполнением коллективных договоров по охране труда в организациях поселения 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Подготовка и актуализация методических документов по охране труда</w:t>
            </w:r>
          </w:p>
        </w:tc>
        <w:tc>
          <w:tcPr>
            <w:tcW w:w="1620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2012-2015 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rPr>
          <w:gridAfter w:val="1"/>
          <w:wAfter w:w="7" w:type="dxa"/>
        </w:trPr>
        <w:tc>
          <w:tcPr>
            <w:tcW w:w="15480" w:type="dxa"/>
            <w:gridSpan w:val="4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3. Непрерывная подготовка работников по охране труда на основе современных технологий обучения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Оказание содействия в организации обучения и повышения квалификации по охране труда руководителей и специалистов органов местного самоуправления и муниципальных учреждений сельского поселения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базы данных о руководителях и специалистах организаций поселения прошедших обучение и проверку знаний требований охраны труда 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rPr>
          <w:gridAfter w:val="1"/>
          <w:wAfter w:w="7" w:type="dxa"/>
        </w:trPr>
        <w:tc>
          <w:tcPr>
            <w:tcW w:w="15480" w:type="dxa"/>
            <w:gridSpan w:val="4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4. Информационное обеспечение и пропаганда охраны труда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Подготовка ежегодного доклада о состоянии условий и охраны труда в сельском поселении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населения, работников и работодателей о наиболее актуальных вопросах охраны труда, пропаганда охраны труда 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«Максим - Горьковский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СДК», 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семинарах, совещаниях по вопросам охраны труда, с участием представителей органов исполнительной власти муниципального района, органов местного самоуправления, контролирующих и надзорных органов, профсоюзов и работодателей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Организация и проведение ежемесячных Дней охраны труда в муниципальных организациях поселения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rPr>
          <w:gridAfter w:val="1"/>
          <w:wAfter w:w="7" w:type="dxa"/>
        </w:trPr>
        <w:tc>
          <w:tcPr>
            <w:tcW w:w="15480" w:type="dxa"/>
            <w:gridSpan w:val="4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5. Совершенствование лечебно-профилактического обслуживания и реабилитации работающего населения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Обеспечение проведения профилактических медицинских осмотров работников в целях раннего выявления общих и профессиональных заболеваний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Оказание методической помощи руководителям организаций проведения профилактических мероприятий, направленных на недопущение распространения инфекционных заболеваний и возникновение профессиональных заболеваний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rPr>
          <w:gridAfter w:val="1"/>
          <w:wAfter w:w="7" w:type="dxa"/>
        </w:trPr>
        <w:tc>
          <w:tcPr>
            <w:tcW w:w="15480" w:type="dxa"/>
            <w:gridSpan w:val="4"/>
          </w:tcPr>
          <w:p w:rsidR="001A75FB" w:rsidRPr="007E75D8" w:rsidRDefault="001A75FB" w:rsidP="00A705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 xml:space="preserve">6. Профилактика производственного травматизма и профессиональной заболеваемости, </w:t>
            </w:r>
          </w:p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b/>
                <w:sz w:val="24"/>
                <w:szCs w:val="24"/>
              </w:rPr>
              <w:t>управление профессиональными рисками в организациях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условий и охраны труда, производственного травматизма в организациях поселения. Анализ и разработка предложений по улучшению условий и охраны труда и профилактике производственного травматизма и профессиональной заболеваемости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 xml:space="preserve">Организация и повышение общественного </w:t>
            </w:r>
            <w:proofErr w:type="gramStart"/>
            <w:r w:rsidRPr="007E75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E75D8">
              <w:rPr>
                <w:rFonts w:ascii="Times New Roman" w:hAnsi="Times New Roman"/>
                <w:sz w:val="24"/>
                <w:szCs w:val="24"/>
              </w:rPr>
              <w:t xml:space="preserve"> охраной труда в администрации и организациях сельского поселения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75FB" w:rsidRPr="007E75D8" w:rsidTr="00A7057F">
        <w:tc>
          <w:tcPr>
            <w:tcW w:w="648" w:type="dxa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0620" w:type="dxa"/>
          </w:tcPr>
          <w:p w:rsidR="001A75FB" w:rsidRPr="007E75D8" w:rsidRDefault="001A75FB" w:rsidP="00A705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постановления Главного государственного врача РФ от 30 сентября 2009 года № 58 «Об утверждении СанПиН 2.4.6.2553 – 09 «Санитарно – эпидемиологические требования к безопасности условий труда работников, не достигших 18 – </w:t>
            </w:r>
            <w:proofErr w:type="spellStart"/>
            <w:r w:rsidRPr="007E75D8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7E75D8">
              <w:rPr>
                <w:rFonts w:ascii="Times New Roman" w:hAnsi="Times New Roman"/>
                <w:sz w:val="24"/>
                <w:szCs w:val="24"/>
              </w:rPr>
              <w:t xml:space="preserve"> летнего возраста»»</w:t>
            </w:r>
          </w:p>
        </w:tc>
        <w:tc>
          <w:tcPr>
            <w:tcW w:w="1620" w:type="dxa"/>
          </w:tcPr>
          <w:p w:rsidR="001A75FB" w:rsidRPr="007E75D8" w:rsidRDefault="00A7057F" w:rsidP="00A70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FB" w:rsidRPr="007E75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99" w:type="dxa"/>
            <w:gridSpan w:val="2"/>
          </w:tcPr>
          <w:p w:rsidR="001A75FB" w:rsidRPr="007E75D8" w:rsidRDefault="001A75FB" w:rsidP="00A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1A75FB" w:rsidRDefault="001A75FB" w:rsidP="001A75FB">
      <w:pPr>
        <w:tabs>
          <w:tab w:val="left" w:pos="13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1B1" w:rsidRDefault="00402B77" w:rsidP="001A75FB">
      <w:pPr>
        <w:tabs>
          <w:tab w:val="left" w:pos="133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F61B1" w:rsidSect="00A7057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Вр.и</w:t>
      </w:r>
      <w:proofErr w:type="gramEnd"/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>. управляющего делами                                                      Гареева Н.С.</w:t>
      </w:r>
    </w:p>
    <w:p w:rsidR="00E706A3" w:rsidRDefault="00E706A3" w:rsidP="00DF2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6A3" w:rsidRDefault="00E706A3" w:rsidP="00DF22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6A3" w:rsidSect="006F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66D838"/>
    <w:lvl w:ilvl="0">
      <w:numFmt w:val="bullet"/>
      <w:lvlText w:val="*"/>
      <w:lvlJc w:val="left"/>
    </w:lvl>
  </w:abstractNum>
  <w:abstractNum w:abstractNumId="1">
    <w:nsid w:val="20B622DD"/>
    <w:multiLevelType w:val="singleLevel"/>
    <w:tmpl w:val="6EDEA4C6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AD0"/>
    <w:rsid w:val="00002226"/>
    <w:rsid w:val="00093387"/>
    <w:rsid w:val="00095CAA"/>
    <w:rsid w:val="00103AD0"/>
    <w:rsid w:val="001A75FB"/>
    <w:rsid w:val="001C5B6A"/>
    <w:rsid w:val="001F4C98"/>
    <w:rsid w:val="0027559A"/>
    <w:rsid w:val="00275B92"/>
    <w:rsid w:val="003277DF"/>
    <w:rsid w:val="00402B77"/>
    <w:rsid w:val="004C3250"/>
    <w:rsid w:val="005F0B5F"/>
    <w:rsid w:val="006F61B1"/>
    <w:rsid w:val="00726574"/>
    <w:rsid w:val="0077513F"/>
    <w:rsid w:val="008315BD"/>
    <w:rsid w:val="008319D7"/>
    <w:rsid w:val="00834B47"/>
    <w:rsid w:val="00841D97"/>
    <w:rsid w:val="008632E1"/>
    <w:rsid w:val="00880354"/>
    <w:rsid w:val="008B2B2B"/>
    <w:rsid w:val="008F6D56"/>
    <w:rsid w:val="009304ED"/>
    <w:rsid w:val="00977A08"/>
    <w:rsid w:val="00995001"/>
    <w:rsid w:val="00A51F65"/>
    <w:rsid w:val="00A7057F"/>
    <w:rsid w:val="00B24E90"/>
    <w:rsid w:val="00B835A4"/>
    <w:rsid w:val="00BF7499"/>
    <w:rsid w:val="00C7540A"/>
    <w:rsid w:val="00CB6FF4"/>
    <w:rsid w:val="00CE4F23"/>
    <w:rsid w:val="00D1644D"/>
    <w:rsid w:val="00D16495"/>
    <w:rsid w:val="00D47CC8"/>
    <w:rsid w:val="00D946AF"/>
    <w:rsid w:val="00DF224D"/>
    <w:rsid w:val="00E2150C"/>
    <w:rsid w:val="00E706A3"/>
    <w:rsid w:val="00E96C6C"/>
    <w:rsid w:val="00EB7B77"/>
    <w:rsid w:val="00EC04E8"/>
    <w:rsid w:val="00F949EA"/>
    <w:rsid w:val="00FA470B"/>
    <w:rsid w:val="00F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4"/>
  </w:style>
  <w:style w:type="paragraph" w:styleId="1">
    <w:name w:val="heading 1"/>
    <w:basedOn w:val="a"/>
    <w:link w:val="10"/>
    <w:uiPriority w:val="9"/>
    <w:qFormat/>
    <w:rsid w:val="00930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3A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103AD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rsid w:val="00103A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3AD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0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D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F6D5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F6D56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0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9">
    <w:name w:val="Font Style19"/>
    <w:basedOn w:val="a0"/>
    <w:rsid w:val="00841D97"/>
    <w:rPr>
      <w:rFonts w:ascii="Times New Roman" w:hAnsi="Times New Roman" w:cs="Times New Roman"/>
      <w:sz w:val="24"/>
      <w:szCs w:val="24"/>
    </w:rPr>
  </w:style>
  <w:style w:type="character" w:customStyle="1" w:styleId="titleheader1">
    <w:name w:val="titleheader1"/>
    <w:basedOn w:val="a0"/>
    <w:rsid w:val="001A75FB"/>
    <w:rPr>
      <w:color w:val="AA111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7F5B-E281-4D35-8D3B-17FAA041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Максим-Горький</cp:lastModifiedBy>
  <cp:revision>28</cp:revision>
  <cp:lastPrinted>2018-06-01T10:11:00Z</cp:lastPrinted>
  <dcterms:created xsi:type="dcterms:W3CDTF">2018-04-19T08:39:00Z</dcterms:created>
  <dcterms:modified xsi:type="dcterms:W3CDTF">2018-06-01T10:21:00Z</dcterms:modified>
</cp:coreProperties>
</file>